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52" w:rsidRDefault="00D86FCE" w:rsidP="00B74F52">
      <w:pPr>
        <w:pStyle w:val="a3"/>
        <w:ind w:right="-766" w:firstLine="0"/>
        <w:rPr>
          <w:color w:val="000000"/>
          <w:szCs w:val="28"/>
          <w:lang w:val="ru-RU"/>
        </w:rPr>
      </w:pPr>
      <w:r>
        <w:rPr>
          <w:noProof/>
          <w:color w:val="000000"/>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in;margin-top:-26.4pt;width:53.5pt;height:64.8pt;z-index:251659264">
            <v:imagedata r:id="rId7" o:title=""/>
            <w10:wrap type="topAndBottom" anchorx="page"/>
          </v:shape>
          <o:OLEObject Type="Embed" ProgID="MSPhotoEd.3" ShapeID="_x0000_s1028" DrawAspect="Content" ObjectID="_1678694504" r:id="rId8"/>
        </w:pict>
      </w:r>
    </w:p>
    <w:p w:rsidR="006D703A" w:rsidRPr="006D703A" w:rsidRDefault="006D703A" w:rsidP="00B74F52">
      <w:pPr>
        <w:pStyle w:val="a3"/>
        <w:ind w:right="-766" w:firstLine="0"/>
        <w:rPr>
          <w:color w:val="000000"/>
          <w:szCs w:val="28"/>
          <w:lang w:val="ru-RU"/>
        </w:rPr>
      </w:pPr>
      <w:r w:rsidRPr="006D703A">
        <w:rPr>
          <w:color w:val="000000"/>
          <w:szCs w:val="28"/>
          <w:lang w:val="ru-RU"/>
        </w:rPr>
        <w:t>КРАСНОЯРСКИЙ КРАЙ ИЛАНСКИЙ РАЙОН</w:t>
      </w:r>
    </w:p>
    <w:p w:rsidR="006D703A" w:rsidRPr="0038433E" w:rsidRDefault="00B74F52" w:rsidP="00B74F52">
      <w:pPr>
        <w:pStyle w:val="af5"/>
        <w:rPr>
          <w:rFonts w:ascii="Times New Roman" w:hAnsi="Times New Roman"/>
          <w:b w:val="0"/>
          <w:sz w:val="28"/>
          <w:szCs w:val="28"/>
          <w:lang w:eastAsia="en-US"/>
        </w:rPr>
      </w:pPr>
      <w:r>
        <w:rPr>
          <w:rFonts w:ascii="Times New Roman" w:hAnsi="Times New Roman"/>
          <w:b w:val="0"/>
          <w:sz w:val="28"/>
          <w:szCs w:val="28"/>
        </w:rPr>
        <w:t xml:space="preserve">        </w:t>
      </w:r>
      <w:r w:rsidR="006D703A" w:rsidRPr="0038433E">
        <w:rPr>
          <w:rFonts w:ascii="Times New Roman" w:hAnsi="Times New Roman"/>
          <w:b w:val="0"/>
          <w:sz w:val="28"/>
          <w:szCs w:val="28"/>
        </w:rPr>
        <w:t>КАРАПСЕЛЬСКИЙ СЕЛЬСКИЙ СОВЕТ ДЕПУТАТОВ</w:t>
      </w:r>
    </w:p>
    <w:p w:rsidR="006D703A" w:rsidRPr="0038433E" w:rsidRDefault="006D703A" w:rsidP="00B74F52">
      <w:pPr>
        <w:ind w:right="-766"/>
        <w:jc w:val="center"/>
        <w:rPr>
          <w:b/>
          <w:sz w:val="28"/>
          <w:szCs w:val="28"/>
        </w:rPr>
      </w:pPr>
    </w:p>
    <w:p w:rsidR="006D703A" w:rsidRPr="0038433E" w:rsidRDefault="006D703A" w:rsidP="006D703A">
      <w:pPr>
        <w:ind w:right="-766"/>
        <w:jc w:val="center"/>
        <w:rPr>
          <w:sz w:val="28"/>
          <w:szCs w:val="28"/>
        </w:rPr>
      </w:pPr>
      <w:r w:rsidRPr="0038433E">
        <w:rPr>
          <w:sz w:val="28"/>
          <w:szCs w:val="28"/>
        </w:rPr>
        <w:t>РЕШЕНИЕ</w:t>
      </w:r>
    </w:p>
    <w:p w:rsidR="006D703A" w:rsidRPr="0038433E" w:rsidRDefault="006D703A" w:rsidP="006D703A">
      <w:pPr>
        <w:jc w:val="center"/>
        <w:rPr>
          <w:sz w:val="28"/>
          <w:szCs w:val="28"/>
        </w:rPr>
      </w:pPr>
    </w:p>
    <w:p w:rsidR="006D703A" w:rsidRPr="0038433E" w:rsidRDefault="00EC0495" w:rsidP="006D703A">
      <w:pPr>
        <w:jc w:val="center"/>
        <w:rPr>
          <w:sz w:val="28"/>
          <w:szCs w:val="28"/>
        </w:rPr>
      </w:pPr>
      <w:r>
        <w:rPr>
          <w:sz w:val="28"/>
          <w:szCs w:val="28"/>
        </w:rPr>
        <w:t>00</w:t>
      </w:r>
      <w:r w:rsidR="00F969AC">
        <w:rPr>
          <w:sz w:val="28"/>
          <w:szCs w:val="28"/>
        </w:rPr>
        <w:t>.</w:t>
      </w:r>
      <w:r w:rsidR="00621DA6">
        <w:rPr>
          <w:sz w:val="28"/>
          <w:szCs w:val="28"/>
        </w:rPr>
        <w:t>03</w:t>
      </w:r>
      <w:r w:rsidR="006D703A" w:rsidRPr="0038433E">
        <w:rPr>
          <w:sz w:val="28"/>
          <w:szCs w:val="28"/>
        </w:rPr>
        <w:t>.20</w:t>
      </w:r>
      <w:r w:rsidR="00621DA6">
        <w:rPr>
          <w:sz w:val="28"/>
          <w:szCs w:val="28"/>
        </w:rPr>
        <w:t>21</w:t>
      </w:r>
      <w:r w:rsidR="006D703A" w:rsidRPr="0038433E">
        <w:rPr>
          <w:sz w:val="28"/>
          <w:szCs w:val="28"/>
        </w:rPr>
        <w:t xml:space="preserve"> </w:t>
      </w:r>
      <w:r w:rsidR="00B74F52">
        <w:rPr>
          <w:sz w:val="28"/>
          <w:szCs w:val="28"/>
        </w:rPr>
        <w:t xml:space="preserve">                                            </w:t>
      </w:r>
      <w:r w:rsidR="006D703A" w:rsidRPr="0038433E">
        <w:rPr>
          <w:sz w:val="28"/>
          <w:szCs w:val="28"/>
        </w:rPr>
        <w:t>с.Карапсель</w:t>
      </w:r>
      <w:r w:rsidR="00B74F52">
        <w:rPr>
          <w:sz w:val="28"/>
          <w:szCs w:val="28"/>
        </w:rPr>
        <w:t xml:space="preserve">                           </w:t>
      </w:r>
      <w:r w:rsidR="006D703A" w:rsidRPr="0038433E">
        <w:rPr>
          <w:sz w:val="28"/>
          <w:szCs w:val="28"/>
        </w:rPr>
        <w:t xml:space="preserve"> № </w:t>
      </w:r>
      <w:r>
        <w:rPr>
          <w:sz w:val="28"/>
          <w:szCs w:val="28"/>
        </w:rPr>
        <w:t>проект</w:t>
      </w:r>
    </w:p>
    <w:p w:rsidR="006D703A" w:rsidRPr="0038433E" w:rsidRDefault="006D703A" w:rsidP="006D703A">
      <w:pPr>
        <w:ind w:right="-441"/>
        <w:jc w:val="both"/>
        <w:rPr>
          <w:sz w:val="28"/>
          <w:szCs w:val="28"/>
        </w:rPr>
      </w:pPr>
    </w:p>
    <w:p w:rsidR="00F969AC" w:rsidRPr="004923F3" w:rsidRDefault="00621DA6" w:rsidP="00621DA6">
      <w:pPr>
        <w:pStyle w:val="ConsPlusTitle"/>
        <w:jc w:val="both"/>
        <w:rPr>
          <w:sz w:val="28"/>
          <w:szCs w:val="28"/>
        </w:rPr>
      </w:pPr>
      <w:r w:rsidRPr="00621DA6">
        <w:rPr>
          <w:rFonts w:ascii="Times New Roman" w:hAnsi="Times New Roman" w:cs="Times New Roman"/>
          <w:b w:val="0"/>
          <w:sz w:val="28"/>
          <w:szCs w:val="28"/>
        </w:rPr>
        <w:t>О внесении изменений и дополнений в решение Карапсельского сельского Совета депутатов от 20.12.2019 11-р «Об утверждении Правил благоустройства территории Карапсельского сельсовета Иланского района Красноярского края»</w:t>
      </w:r>
      <w:r w:rsidRPr="004923F3">
        <w:rPr>
          <w:sz w:val="28"/>
          <w:szCs w:val="28"/>
        </w:rPr>
        <w:t xml:space="preserve"> </w:t>
      </w:r>
    </w:p>
    <w:p w:rsidR="0045399A" w:rsidRDefault="0045399A" w:rsidP="000675EE">
      <w:pPr>
        <w:pStyle w:val="ConsPlusTitle"/>
        <w:ind w:firstLine="720"/>
        <w:jc w:val="both"/>
        <w:rPr>
          <w:rFonts w:ascii="Times New Roman" w:hAnsi="Times New Roman" w:cs="Times New Roman"/>
          <w:b w:val="0"/>
          <w:sz w:val="28"/>
          <w:szCs w:val="28"/>
        </w:rPr>
      </w:pPr>
    </w:p>
    <w:p w:rsidR="00F826A3" w:rsidRDefault="0045399A" w:rsidP="0045399A">
      <w:pPr>
        <w:jc w:val="both"/>
        <w:rPr>
          <w:sz w:val="28"/>
          <w:szCs w:val="28"/>
        </w:rPr>
      </w:pPr>
      <w:r>
        <w:t xml:space="preserve">       </w:t>
      </w:r>
      <w:r w:rsidR="00621DA6">
        <w:rPr>
          <w:sz w:val="28"/>
          <w:szCs w:val="28"/>
        </w:rPr>
        <w:t xml:space="preserve">В соответствии с п. 1 статьи 14 </w:t>
      </w:r>
      <w:r w:rsidRPr="0045399A">
        <w:rPr>
          <w:sz w:val="28"/>
          <w:szCs w:val="28"/>
        </w:rPr>
        <w:t>Федерального закона от 06.10.2003г. № 131-ФЗ «Об общих принципах организации местного самоуправления в Российской Федерации», руководствуясь  ст</w:t>
      </w:r>
      <w:r w:rsidR="00621DA6">
        <w:rPr>
          <w:sz w:val="28"/>
          <w:szCs w:val="28"/>
        </w:rPr>
        <w:t xml:space="preserve">атьей </w:t>
      </w:r>
      <w:r>
        <w:rPr>
          <w:sz w:val="28"/>
          <w:szCs w:val="28"/>
        </w:rPr>
        <w:t>8</w:t>
      </w:r>
      <w:r w:rsidRPr="0045399A">
        <w:rPr>
          <w:sz w:val="28"/>
          <w:szCs w:val="28"/>
        </w:rPr>
        <w:t xml:space="preserve"> Устава </w:t>
      </w:r>
      <w:r>
        <w:rPr>
          <w:sz w:val="28"/>
          <w:szCs w:val="28"/>
        </w:rPr>
        <w:t>Карапсельского сельсовета Ила</w:t>
      </w:r>
      <w:r w:rsidRPr="00F969AC">
        <w:rPr>
          <w:sz w:val="28"/>
          <w:szCs w:val="28"/>
        </w:rPr>
        <w:t>н</w:t>
      </w:r>
      <w:r>
        <w:rPr>
          <w:sz w:val="28"/>
          <w:szCs w:val="28"/>
        </w:rPr>
        <w:t>с</w:t>
      </w:r>
      <w:r w:rsidRPr="00F969AC">
        <w:rPr>
          <w:sz w:val="28"/>
          <w:szCs w:val="28"/>
        </w:rPr>
        <w:t>кого района Кр</w:t>
      </w:r>
      <w:r>
        <w:rPr>
          <w:sz w:val="28"/>
          <w:szCs w:val="28"/>
        </w:rPr>
        <w:t>а</w:t>
      </w:r>
      <w:r w:rsidRPr="00F969AC">
        <w:rPr>
          <w:sz w:val="28"/>
          <w:szCs w:val="28"/>
        </w:rPr>
        <w:t>с</w:t>
      </w:r>
      <w:r>
        <w:rPr>
          <w:sz w:val="28"/>
          <w:szCs w:val="28"/>
        </w:rPr>
        <w:t>н</w:t>
      </w:r>
      <w:r w:rsidRPr="00F969AC">
        <w:rPr>
          <w:sz w:val="28"/>
          <w:szCs w:val="28"/>
        </w:rPr>
        <w:t>оярского края</w:t>
      </w:r>
      <w:r w:rsidRPr="004923F3">
        <w:rPr>
          <w:sz w:val="28"/>
          <w:szCs w:val="28"/>
        </w:rPr>
        <w:t>,</w:t>
      </w:r>
      <w:r>
        <w:rPr>
          <w:sz w:val="28"/>
          <w:szCs w:val="28"/>
        </w:rPr>
        <w:t xml:space="preserve"> Карапсельский сельский Совет депутатов</w:t>
      </w:r>
      <w:r w:rsidRPr="004923F3">
        <w:rPr>
          <w:sz w:val="28"/>
          <w:szCs w:val="28"/>
        </w:rPr>
        <w:t xml:space="preserve"> РЕШИЛ:</w:t>
      </w:r>
      <w:r w:rsidR="00F826A3" w:rsidRPr="004923F3">
        <w:rPr>
          <w:sz w:val="28"/>
          <w:szCs w:val="28"/>
        </w:rPr>
        <w:t xml:space="preserve"> </w:t>
      </w:r>
    </w:p>
    <w:p w:rsidR="00621DA6" w:rsidRDefault="00621DA6" w:rsidP="00621DA6">
      <w:pPr>
        <w:pStyle w:val="ConsPlusTitle"/>
        <w:ind w:firstLine="708"/>
        <w:jc w:val="both"/>
        <w:rPr>
          <w:rFonts w:ascii="Times New Roman" w:hAnsi="Times New Roman" w:cs="Times New Roman"/>
          <w:b w:val="0"/>
          <w:sz w:val="28"/>
          <w:szCs w:val="28"/>
        </w:rPr>
      </w:pPr>
      <w:r w:rsidRPr="00621DA6">
        <w:rPr>
          <w:rFonts w:ascii="Times New Roman" w:hAnsi="Times New Roman" w:cs="Times New Roman"/>
          <w:b w:val="0"/>
          <w:sz w:val="28"/>
          <w:szCs w:val="28"/>
        </w:rPr>
        <w:t>1. Внести</w:t>
      </w:r>
      <w:r>
        <w:rPr>
          <w:sz w:val="28"/>
          <w:szCs w:val="28"/>
        </w:rPr>
        <w:t xml:space="preserve"> </w:t>
      </w:r>
      <w:r w:rsidRPr="00621DA6">
        <w:rPr>
          <w:rFonts w:ascii="Times New Roman" w:hAnsi="Times New Roman" w:cs="Times New Roman"/>
          <w:b w:val="0"/>
          <w:sz w:val="28"/>
          <w:szCs w:val="28"/>
        </w:rPr>
        <w:t>в решение Карапсельского сельского Совета депутатов от 20.12.2019 11-р «Об утверждении Правил благоустройства территории Карапсельского сельсовета Иланского района Красноярского края»</w:t>
      </w:r>
      <w:r w:rsidRPr="004923F3">
        <w:rPr>
          <w:sz w:val="28"/>
          <w:szCs w:val="28"/>
        </w:rPr>
        <w:t xml:space="preserve"> </w:t>
      </w:r>
      <w:r w:rsidRPr="00621DA6">
        <w:rPr>
          <w:rFonts w:ascii="Times New Roman" w:hAnsi="Times New Roman" w:cs="Times New Roman"/>
          <w:b w:val="0"/>
          <w:sz w:val="28"/>
          <w:szCs w:val="28"/>
        </w:rPr>
        <w:t>следующее изменен</w:t>
      </w:r>
      <w:r>
        <w:rPr>
          <w:rFonts w:ascii="Times New Roman" w:hAnsi="Times New Roman" w:cs="Times New Roman"/>
          <w:b w:val="0"/>
          <w:sz w:val="28"/>
          <w:szCs w:val="28"/>
        </w:rPr>
        <w:t>ие:</w:t>
      </w:r>
    </w:p>
    <w:p w:rsidR="001835DC" w:rsidRDefault="00621DA6" w:rsidP="00621DA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E42D33">
        <w:rPr>
          <w:rFonts w:ascii="Times New Roman" w:hAnsi="Times New Roman" w:cs="Times New Roman"/>
          <w:b w:val="0"/>
          <w:sz w:val="28"/>
          <w:szCs w:val="28"/>
        </w:rPr>
        <w:t xml:space="preserve">Пункт 4.6. </w:t>
      </w:r>
      <w:r w:rsidR="001835DC">
        <w:rPr>
          <w:rFonts w:ascii="Times New Roman" w:hAnsi="Times New Roman" w:cs="Times New Roman"/>
          <w:b w:val="0"/>
          <w:sz w:val="28"/>
          <w:szCs w:val="28"/>
        </w:rPr>
        <w:t>главы</w:t>
      </w:r>
      <w:r>
        <w:rPr>
          <w:rFonts w:ascii="Times New Roman" w:hAnsi="Times New Roman" w:cs="Times New Roman"/>
          <w:b w:val="0"/>
          <w:sz w:val="28"/>
          <w:szCs w:val="28"/>
        </w:rPr>
        <w:t xml:space="preserve"> 4</w:t>
      </w:r>
      <w:r w:rsidR="00E42D33">
        <w:rPr>
          <w:rFonts w:ascii="Times New Roman" w:hAnsi="Times New Roman" w:cs="Times New Roman"/>
          <w:b w:val="0"/>
          <w:sz w:val="28"/>
          <w:szCs w:val="28"/>
        </w:rPr>
        <w:t xml:space="preserve"> </w:t>
      </w:r>
      <w:r w:rsidR="00E42D33" w:rsidRPr="00621DA6">
        <w:rPr>
          <w:rFonts w:ascii="Times New Roman" w:hAnsi="Times New Roman" w:cs="Times New Roman"/>
          <w:b w:val="0"/>
          <w:sz w:val="28"/>
          <w:szCs w:val="28"/>
        </w:rPr>
        <w:t>Правил благоустройства территории Карапсельского сельсовета Иланского района Красноярского края</w:t>
      </w:r>
      <w:r w:rsidR="00E42D33">
        <w:rPr>
          <w:rFonts w:ascii="Times New Roman" w:hAnsi="Times New Roman" w:cs="Times New Roman"/>
          <w:b w:val="0"/>
          <w:sz w:val="28"/>
          <w:szCs w:val="28"/>
        </w:rPr>
        <w:t xml:space="preserve"> </w:t>
      </w:r>
      <w:r w:rsidR="001835DC">
        <w:rPr>
          <w:rFonts w:ascii="Times New Roman" w:hAnsi="Times New Roman" w:cs="Times New Roman"/>
          <w:b w:val="0"/>
          <w:sz w:val="28"/>
          <w:szCs w:val="28"/>
        </w:rPr>
        <w:t>утвержденным решением</w:t>
      </w:r>
      <w:r w:rsidR="001835DC" w:rsidRPr="001835DC">
        <w:rPr>
          <w:rFonts w:ascii="Times New Roman" w:hAnsi="Times New Roman" w:cs="Times New Roman"/>
          <w:b w:val="0"/>
          <w:sz w:val="28"/>
          <w:szCs w:val="28"/>
        </w:rPr>
        <w:t xml:space="preserve"> </w:t>
      </w:r>
      <w:r w:rsidR="001835DC" w:rsidRPr="00621DA6">
        <w:rPr>
          <w:rFonts w:ascii="Times New Roman" w:hAnsi="Times New Roman" w:cs="Times New Roman"/>
          <w:b w:val="0"/>
          <w:sz w:val="28"/>
          <w:szCs w:val="28"/>
        </w:rPr>
        <w:t>Карапсельского сельского Совета депутатов от 20.12.2019 11-р «Об утверждении Правил благоустройства территории Карапсельского сельсовета Иланского района Красноярского края»</w:t>
      </w:r>
      <w:r w:rsidR="001835DC">
        <w:rPr>
          <w:rFonts w:ascii="Times New Roman" w:hAnsi="Times New Roman" w:cs="Times New Roman"/>
          <w:b w:val="0"/>
          <w:sz w:val="28"/>
          <w:szCs w:val="28"/>
        </w:rPr>
        <w:t xml:space="preserve">, </w:t>
      </w:r>
      <w:r w:rsidR="00E42D33">
        <w:rPr>
          <w:rFonts w:ascii="Times New Roman" w:hAnsi="Times New Roman" w:cs="Times New Roman"/>
          <w:b w:val="0"/>
          <w:sz w:val="28"/>
          <w:szCs w:val="28"/>
        </w:rPr>
        <w:t>дополнить подпунктом 4.6.4. следующего содержания</w:t>
      </w:r>
      <w:r w:rsidR="001835DC">
        <w:rPr>
          <w:rFonts w:ascii="Times New Roman" w:hAnsi="Times New Roman" w:cs="Times New Roman"/>
          <w:b w:val="0"/>
          <w:sz w:val="28"/>
          <w:szCs w:val="28"/>
        </w:rPr>
        <w:t>:</w:t>
      </w:r>
    </w:p>
    <w:p w:rsidR="00621DA6" w:rsidRPr="004923F3" w:rsidRDefault="001835DC" w:rsidP="00621DA6">
      <w:pPr>
        <w:pStyle w:val="ConsPlusTitle"/>
        <w:ind w:firstLine="708"/>
        <w:jc w:val="both"/>
        <w:rPr>
          <w:sz w:val="28"/>
          <w:szCs w:val="28"/>
        </w:rPr>
      </w:pPr>
      <w:r>
        <w:rPr>
          <w:rFonts w:ascii="Times New Roman" w:hAnsi="Times New Roman" w:cs="Times New Roman"/>
          <w:b w:val="0"/>
          <w:sz w:val="28"/>
          <w:szCs w:val="28"/>
        </w:rPr>
        <w:t xml:space="preserve">«4.6.4. </w:t>
      </w:r>
      <w:r w:rsidR="00E42D33">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w:t>
      </w:r>
      <w:r w:rsidR="003822B3">
        <w:rPr>
          <w:rFonts w:ascii="Times New Roman" w:hAnsi="Times New Roman" w:cs="Times New Roman"/>
          <w:b w:val="0"/>
          <w:sz w:val="28"/>
          <w:szCs w:val="28"/>
        </w:rPr>
        <w:t>Карапсельского сельсовета Иланского района Красноярского края»</w:t>
      </w:r>
    </w:p>
    <w:p w:rsidR="00F826A3" w:rsidRPr="004923F3" w:rsidRDefault="00F826A3" w:rsidP="000675EE">
      <w:pPr>
        <w:ind w:right="-5" w:firstLine="720"/>
        <w:jc w:val="both"/>
        <w:rPr>
          <w:sz w:val="28"/>
          <w:szCs w:val="28"/>
        </w:rPr>
      </w:pPr>
      <w:r w:rsidRPr="004923F3">
        <w:rPr>
          <w:sz w:val="28"/>
          <w:szCs w:val="28"/>
        </w:rPr>
        <w:t xml:space="preserve">2. Решение вступает в силу </w:t>
      </w:r>
      <w:r w:rsidRPr="00F969AC">
        <w:rPr>
          <w:sz w:val="28"/>
          <w:szCs w:val="28"/>
        </w:rPr>
        <w:t>со дня, следующего за днем его официального опубликования в газете «</w:t>
      </w:r>
      <w:r w:rsidR="00F969AC">
        <w:rPr>
          <w:sz w:val="28"/>
          <w:szCs w:val="28"/>
        </w:rPr>
        <w:t>Карапсельский вестник</w:t>
      </w:r>
      <w:r w:rsidRPr="00F969AC">
        <w:rPr>
          <w:sz w:val="28"/>
          <w:szCs w:val="28"/>
        </w:rPr>
        <w:t>».</w:t>
      </w:r>
    </w:p>
    <w:p w:rsidR="00F826A3" w:rsidRPr="00390E91" w:rsidRDefault="003822B3" w:rsidP="000675EE">
      <w:pPr>
        <w:pStyle w:val="ConsPlusNormal"/>
        <w:ind w:right="-5"/>
        <w:jc w:val="both"/>
        <w:rPr>
          <w:rFonts w:ascii="Times New Roman" w:hAnsi="Times New Roman" w:cs="Times New Roman"/>
          <w:sz w:val="28"/>
          <w:szCs w:val="28"/>
        </w:rPr>
      </w:pPr>
      <w:r>
        <w:rPr>
          <w:rFonts w:ascii="Times New Roman" w:hAnsi="Times New Roman" w:cs="Times New Roman"/>
          <w:sz w:val="28"/>
          <w:szCs w:val="28"/>
        </w:rPr>
        <w:t>3</w:t>
      </w:r>
      <w:r w:rsidR="00F826A3" w:rsidRPr="004923F3">
        <w:rPr>
          <w:rFonts w:ascii="Times New Roman" w:hAnsi="Times New Roman" w:cs="Times New Roman"/>
          <w:sz w:val="28"/>
          <w:szCs w:val="28"/>
        </w:rPr>
        <w:t xml:space="preserve">. Контроль за исполнением настоящего Решения возлагается на </w:t>
      </w:r>
      <w:r w:rsidR="00390E91" w:rsidRPr="00390E91">
        <w:rPr>
          <w:rFonts w:ascii="Times New Roman" w:hAnsi="Times New Roman" w:cs="Times New Roman"/>
          <w:sz w:val="28"/>
          <w:szCs w:val="28"/>
        </w:rPr>
        <w:t xml:space="preserve">председателя постоянной комиссии по благоустройству </w:t>
      </w:r>
      <w:r>
        <w:rPr>
          <w:rFonts w:ascii="Times New Roman" w:hAnsi="Times New Roman" w:cs="Times New Roman"/>
          <w:sz w:val="28"/>
          <w:szCs w:val="28"/>
        </w:rPr>
        <w:t>Смольянинову Надежду Геннадьевну</w:t>
      </w:r>
      <w:r w:rsidR="00390E91" w:rsidRPr="00390E91">
        <w:rPr>
          <w:rFonts w:ascii="Times New Roman" w:hAnsi="Times New Roman" w:cs="Times New Roman"/>
          <w:sz w:val="28"/>
          <w:szCs w:val="28"/>
        </w:rPr>
        <w:t>.</w:t>
      </w:r>
    </w:p>
    <w:p w:rsidR="00F826A3" w:rsidRPr="004923F3" w:rsidRDefault="00F826A3" w:rsidP="00BF018A">
      <w:pPr>
        <w:jc w:val="both"/>
        <w:rPr>
          <w:sz w:val="28"/>
          <w:szCs w:val="28"/>
        </w:rPr>
      </w:pPr>
    </w:p>
    <w:p w:rsidR="00390E91" w:rsidRDefault="00F826A3" w:rsidP="00390E91">
      <w:pPr>
        <w:jc w:val="both"/>
        <w:rPr>
          <w:sz w:val="28"/>
          <w:szCs w:val="28"/>
        </w:rPr>
      </w:pPr>
      <w:r w:rsidRPr="004923F3">
        <w:rPr>
          <w:sz w:val="28"/>
          <w:szCs w:val="28"/>
        </w:rPr>
        <w:t>Председатель</w:t>
      </w:r>
      <w:r w:rsidR="003822B3">
        <w:rPr>
          <w:sz w:val="28"/>
          <w:szCs w:val="28"/>
        </w:rPr>
        <w:t xml:space="preserve"> </w:t>
      </w:r>
      <w:r w:rsidR="00390E91">
        <w:rPr>
          <w:sz w:val="28"/>
          <w:szCs w:val="28"/>
        </w:rPr>
        <w:t xml:space="preserve">сельского Совета депутатов      </w:t>
      </w:r>
      <w:r w:rsidR="003822B3">
        <w:rPr>
          <w:sz w:val="28"/>
          <w:szCs w:val="28"/>
        </w:rPr>
        <w:t xml:space="preserve"> </w:t>
      </w:r>
      <w:r w:rsidR="00390E91">
        <w:rPr>
          <w:sz w:val="28"/>
          <w:szCs w:val="28"/>
        </w:rPr>
        <w:t xml:space="preserve">                   </w:t>
      </w:r>
      <w:r w:rsidR="003822B3">
        <w:rPr>
          <w:sz w:val="28"/>
          <w:szCs w:val="28"/>
        </w:rPr>
        <w:t>И</w:t>
      </w:r>
      <w:r w:rsidR="00390E91">
        <w:rPr>
          <w:sz w:val="28"/>
          <w:szCs w:val="28"/>
        </w:rPr>
        <w:t>.</w:t>
      </w:r>
      <w:r w:rsidR="003822B3">
        <w:rPr>
          <w:sz w:val="28"/>
          <w:szCs w:val="28"/>
        </w:rPr>
        <w:t>Н</w:t>
      </w:r>
      <w:r w:rsidR="00390E91">
        <w:rPr>
          <w:sz w:val="28"/>
          <w:szCs w:val="28"/>
        </w:rPr>
        <w:t xml:space="preserve">. </w:t>
      </w:r>
      <w:r w:rsidR="003822B3">
        <w:rPr>
          <w:sz w:val="28"/>
          <w:szCs w:val="28"/>
        </w:rPr>
        <w:t>Борисова</w:t>
      </w:r>
    </w:p>
    <w:p w:rsidR="003822B3" w:rsidRDefault="003822B3" w:rsidP="00390E91">
      <w:pPr>
        <w:jc w:val="both"/>
        <w:rPr>
          <w:sz w:val="28"/>
          <w:szCs w:val="28"/>
        </w:rPr>
      </w:pPr>
    </w:p>
    <w:p w:rsidR="00390E91" w:rsidRPr="004923F3" w:rsidRDefault="00390E91" w:rsidP="00390E91">
      <w:pPr>
        <w:jc w:val="both"/>
        <w:rPr>
          <w:i/>
          <w:sz w:val="28"/>
          <w:szCs w:val="28"/>
        </w:rPr>
      </w:pPr>
      <w:r>
        <w:rPr>
          <w:sz w:val="28"/>
          <w:szCs w:val="28"/>
        </w:rPr>
        <w:t>Глава сельсовета                                                                  И.В. Букатич</w:t>
      </w:r>
    </w:p>
    <w:p w:rsidR="00F826A3" w:rsidRPr="004923F3" w:rsidRDefault="00F826A3" w:rsidP="00390E91">
      <w:pPr>
        <w:rPr>
          <w:sz w:val="28"/>
          <w:szCs w:val="28"/>
        </w:rPr>
      </w:pPr>
      <w:r w:rsidRPr="004923F3">
        <w:rPr>
          <w:sz w:val="28"/>
          <w:szCs w:val="28"/>
        </w:rPr>
        <w:br w:type="page"/>
      </w:r>
      <w:r w:rsidR="00390E91">
        <w:rPr>
          <w:sz w:val="28"/>
          <w:szCs w:val="28"/>
        </w:rPr>
        <w:lastRenderedPageBreak/>
        <w:tab/>
      </w:r>
      <w:r w:rsidR="00390E91">
        <w:rPr>
          <w:sz w:val="28"/>
          <w:szCs w:val="28"/>
        </w:rPr>
        <w:tab/>
      </w:r>
      <w:r w:rsidR="00390E91">
        <w:rPr>
          <w:sz w:val="28"/>
          <w:szCs w:val="28"/>
        </w:rPr>
        <w:tab/>
      </w:r>
      <w:r w:rsidR="00390E91">
        <w:rPr>
          <w:sz w:val="28"/>
          <w:szCs w:val="28"/>
        </w:rPr>
        <w:tab/>
      </w:r>
      <w:r w:rsidR="00390E91">
        <w:rPr>
          <w:sz w:val="28"/>
          <w:szCs w:val="28"/>
        </w:rPr>
        <w:tab/>
      </w:r>
      <w:r w:rsidR="00390E91">
        <w:rPr>
          <w:sz w:val="28"/>
          <w:szCs w:val="28"/>
        </w:rPr>
        <w:tab/>
      </w:r>
      <w:r w:rsidR="00390E91">
        <w:rPr>
          <w:sz w:val="28"/>
          <w:szCs w:val="28"/>
        </w:rPr>
        <w:tab/>
      </w:r>
      <w:r w:rsidR="00390E91">
        <w:rPr>
          <w:sz w:val="28"/>
          <w:szCs w:val="28"/>
        </w:rPr>
        <w:tab/>
      </w:r>
      <w:r w:rsidRPr="004923F3">
        <w:rPr>
          <w:sz w:val="28"/>
          <w:szCs w:val="28"/>
        </w:rPr>
        <w:t xml:space="preserve">Приложение к </w:t>
      </w:r>
      <w:r>
        <w:rPr>
          <w:sz w:val="28"/>
          <w:szCs w:val="28"/>
        </w:rPr>
        <w:t>Р</w:t>
      </w:r>
      <w:r w:rsidRPr="004923F3">
        <w:rPr>
          <w:sz w:val="28"/>
          <w:szCs w:val="28"/>
        </w:rPr>
        <w:t xml:space="preserve">ешению </w:t>
      </w:r>
    </w:p>
    <w:p w:rsidR="00F826A3" w:rsidRDefault="00390E91" w:rsidP="00390E91">
      <w:pPr>
        <w:rPr>
          <w:sz w:val="28"/>
          <w:szCs w:val="28"/>
        </w:rPr>
      </w:pPr>
      <w:r>
        <w:rPr>
          <w:sz w:val="28"/>
          <w:szCs w:val="28"/>
        </w:rPr>
        <w:t xml:space="preserve">                                                                                  Карапсельского сельского</w:t>
      </w:r>
    </w:p>
    <w:p w:rsidR="00390E91" w:rsidRDefault="00390E91" w:rsidP="00390E91">
      <w:pPr>
        <w:rPr>
          <w:sz w:val="28"/>
          <w:szCs w:val="28"/>
        </w:rPr>
      </w:pPr>
      <w:r>
        <w:rPr>
          <w:sz w:val="28"/>
          <w:szCs w:val="28"/>
        </w:rPr>
        <w:t xml:space="preserve">                                                                                  Совета депутатов</w:t>
      </w:r>
    </w:p>
    <w:p w:rsidR="003822B3" w:rsidRDefault="00390E91" w:rsidP="00390E91">
      <w:pPr>
        <w:rPr>
          <w:sz w:val="28"/>
          <w:szCs w:val="28"/>
        </w:rPr>
      </w:pPr>
      <w:r>
        <w:rPr>
          <w:sz w:val="28"/>
          <w:szCs w:val="28"/>
        </w:rPr>
        <w:t xml:space="preserve">                                                                                  </w:t>
      </w:r>
      <w:r w:rsidR="00A23313">
        <w:rPr>
          <w:sz w:val="28"/>
          <w:szCs w:val="28"/>
        </w:rPr>
        <w:t>от 20</w:t>
      </w:r>
      <w:r>
        <w:rPr>
          <w:sz w:val="28"/>
          <w:szCs w:val="28"/>
        </w:rPr>
        <w:t>.</w:t>
      </w:r>
      <w:r w:rsidR="00A23313">
        <w:rPr>
          <w:sz w:val="28"/>
          <w:szCs w:val="28"/>
        </w:rPr>
        <w:t>12</w:t>
      </w:r>
      <w:r>
        <w:rPr>
          <w:sz w:val="28"/>
          <w:szCs w:val="28"/>
        </w:rPr>
        <w:t>.2019 №</w:t>
      </w:r>
      <w:r w:rsidR="00B74F52">
        <w:rPr>
          <w:sz w:val="28"/>
          <w:szCs w:val="28"/>
        </w:rPr>
        <w:t xml:space="preserve"> 46-111-р</w:t>
      </w:r>
      <w:r>
        <w:rPr>
          <w:sz w:val="28"/>
          <w:szCs w:val="28"/>
        </w:rPr>
        <w:t xml:space="preserve"> </w:t>
      </w:r>
    </w:p>
    <w:p w:rsidR="003822B3" w:rsidRDefault="003822B3" w:rsidP="003822B3">
      <w:pPr>
        <w:jc w:val="center"/>
        <w:rPr>
          <w:sz w:val="28"/>
          <w:szCs w:val="28"/>
        </w:rPr>
      </w:pPr>
      <w:r>
        <w:rPr>
          <w:sz w:val="28"/>
          <w:szCs w:val="28"/>
        </w:rPr>
        <w:t xml:space="preserve">                                            </w:t>
      </w:r>
    </w:p>
    <w:p w:rsidR="003822B3" w:rsidRDefault="003822B3" w:rsidP="003822B3">
      <w:pPr>
        <w:jc w:val="center"/>
        <w:rPr>
          <w:sz w:val="28"/>
          <w:szCs w:val="28"/>
        </w:rPr>
      </w:pPr>
      <w:r>
        <w:rPr>
          <w:sz w:val="28"/>
          <w:szCs w:val="28"/>
        </w:rPr>
        <w:t xml:space="preserve">                                                              в редакции решения    </w:t>
      </w:r>
    </w:p>
    <w:p w:rsidR="003822B3" w:rsidRDefault="003822B3" w:rsidP="003822B3">
      <w:pPr>
        <w:jc w:val="center"/>
        <w:rPr>
          <w:sz w:val="28"/>
          <w:szCs w:val="28"/>
        </w:rPr>
      </w:pPr>
      <w:r>
        <w:rPr>
          <w:sz w:val="28"/>
          <w:szCs w:val="28"/>
        </w:rPr>
        <w:t xml:space="preserve">                                      </w:t>
      </w:r>
      <w:r w:rsidR="00EC0495">
        <w:rPr>
          <w:sz w:val="28"/>
          <w:szCs w:val="28"/>
        </w:rPr>
        <w:t xml:space="preserve">                            от 00</w:t>
      </w:r>
      <w:r>
        <w:rPr>
          <w:sz w:val="28"/>
          <w:szCs w:val="28"/>
        </w:rPr>
        <w:t>.03.2021 №</w:t>
      </w:r>
      <w:r w:rsidR="00EC0495">
        <w:rPr>
          <w:sz w:val="28"/>
          <w:szCs w:val="28"/>
        </w:rPr>
        <w:t>проект</w:t>
      </w:r>
      <w:r>
        <w:rPr>
          <w:sz w:val="28"/>
          <w:szCs w:val="28"/>
        </w:rPr>
        <w:t xml:space="preserve">          </w:t>
      </w:r>
    </w:p>
    <w:p w:rsidR="00F826A3" w:rsidRPr="004923F3" w:rsidRDefault="00F826A3" w:rsidP="000675EE">
      <w:pPr>
        <w:pStyle w:val="ConsPlusTitle"/>
        <w:ind w:firstLine="720"/>
        <w:jc w:val="right"/>
        <w:rPr>
          <w:rFonts w:ascii="Times New Roman" w:hAnsi="Times New Roman" w:cs="Times New Roman"/>
          <w:sz w:val="28"/>
          <w:szCs w:val="28"/>
        </w:rPr>
      </w:pPr>
    </w:p>
    <w:p w:rsidR="00F826A3" w:rsidRPr="004923F3" w:rsidRDefault="00F826A3" w:rsidP="000675EE">
      <w:pPr>
        <w:pStyle w:val="ConsPlusTitle"/>
        <w:ind w:firstLine="720"/>
        <w:jc w:val="center"/>
        <w:rPr>
          <w:rFonts w:ascii="Times New Roman" w:hAnsi="Times New Roman" w:cs="Times New Roman"/>
          <w:sz w:val="28"/>
          <w:szCs w:val="28"/>
        </w:rPr>
      </w:pPr>
    </w:p>
    <w:p w:rsidR="00F826A3" w:rsidRPr="004923F3" w:rsidRDefault="00F826A3"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390E91" w:rsidRDefault="00390E91" w:rsidP="00390E91">
      <w:pPr>
        <w:ind w:firstLine="720"/>
        <w:jc w:val="center"/>
        <w:rPr>
          <w:b/>
          <w:sz w:val="28"/>
          <w:szCs w:val="28"/>
        </w:rPr>
      </w:pPr>
      <w:r w:rsidRPr="00390E91">
        <w:rPr>
          <w:b/>
          <w:sz w:val="28"/>
          <w:szCs w:val="28"/>
        </w:rPr>
        <w:t>К</w:t>
      </w:r>
      <w:r>
        <w:rPr>
          <w:b/>
          <w:sz w:val="28"/>
          <w:szCs w:val="28"/>
        </w:rPr>
        <w:t>АРАПСЕЛЬСКОГО СЕЛЬСОВЕТА</w:t>
      </w:r>
    </w:p>
    <w:p w:rsidR="00F826A3" w:rsidRDefault="00390E91" w:rsidP="00390E91">
      <w:pPr>
        <w:ind w:firstLine="720"/>
        <w:jc w:val="center"/>
        <w:rPr>
          <w:b/>
          <w:sz w:val="28"/>
          <w:szCs w:val="28"/>
        </w:rPr>
      </w:pPr>
      <w:r>
        <w:rPr>
          <w:b/>
          <w:sz w:val="28"/>
          <w:szCs w:val="28"/>
        </w:rPr>
        <w:t>ИЛАНСКОГО РАЙОНА КРАСНОЯРСКОГО КРАЯ</w:t>
      </w:r>
    </w:p>
    <w:p w:rsidR="00390E91" w:rsidRPr="00390E91" w:rsidRDefault="00390E91" w:rsidP="00390E91">
      <w:pPr>
        <w:ind w:firstLine="720"/>
        <w:jc w:val="center"/>
        <w:rPr>
          <w:b/>
          <w:sz w:val="28"/>
          <w:szCs w:val="28"/>
        </w:rPr>
      </w:pPr>
    </w:p>
    <w:p w:rsidR="00F826A3" w:rsidRPr="004923F3" w:rsidRDefault="00F826A3" w:rsidP="000675EE">
      <w:pPr>
        <w:ind w:firstLine="720"/>
        <w:jc w:val="center"/>
        <w:rPr>
          <w:b/>
          <w:sz w:val="28"/>
          <w:szCs w:val="28"/>
        </w:rPr>
      </w:pPr>
      <w:r w:rsidRPr="004923F3">
        <w:rPr>
          <w:b/>
          <w:sz w:val="28"/>
          <w:szCs w:val="28"/>
        </w:rPr>
        <w:t>1. Общие положения</w:t>
      </w:r>
    </w:p>
    <w:p w:rsidR="00F826A3" w:rsidRPr="004C41C1" w:rsidRDefault="00F826A3"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390E91" w:rsidRPr="00390E91">
        <w:rPr>
          <w:bCs/>
          <w:sz w:val="28"/>
          <w:szCs w:val="28"/>
        </w:rPr>
        <w:t>Карапсельского сельсовета Иланского района Красноярского края</w:t>
      </w:r>
      <w:r w:rsidRPr="001A5045">
        <w:rPr>
          <w:sz w:val="28"/>
          <w:szCs w:val="28"/>
        </w:rPr>
        <w:t xml:space="preserve">(далее </w:t>
      </w:r>
      <w:r w:rsidR="003822B3">
        <w:rPr>
          <w:sz w:val="28"/>
          <w:szCs w:val="28"/>
        </w:rPr>
        <w:t>–</w:t>
      </w:r>
      <w:r w:rsidRPr="001A5045">
        <w:rPr>
          <w:sz w:val="28"/>
          <w:szCs w:val="28"/>
        </w:rPr>
        <w:t xml:space="preserve">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F826A3" w:rsidRPr="00390E91" w:rsidRDefault="00F826A3"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390E91">
        <w:rPr>
          <w:sz w:val="28"/>
          <w:szCs w:val="28"/>
        </w:rPr>
        <w:t>Карапсельский сельсовет Иланского района Красноярского края.</w:t>
      </w:r>
    </w:p>
    <w:p w:rsidR="00F826A3" w:rsidRPr="004923F3" w:rsidRDefault="00F826A3"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390E91" w:rsidRPr="00390E91">
        <w:rPr>
          <w:rFonts w:ascii="Times New Roman" w:hAnsi="Times New Roman" w:cs="Times New Roman"/>
          <w:sz w:val="28"/>
          <w:szCs w:val="28"/>
        </w:rPr>
        <w:t>Карапсельского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w:t>
      </w:r>
      <w:r w:rsidR="00390E91">
        <w:rPr>
          <w:rFonts w:ascii="Times New Roman" w:hAnsi="Times New Roman" w:cs="Times New Roman"/>
          <w:sz w:val="28"/>
          <w:szCs w:val="28"/>
        </w:rPr>
        <w:t xml:space="preserve"> Карапсельского сельсовета</w:t>
      </w:r>
      <w:r w:rsidRPr="004923F3">
        <w:rPr>
          <w:rFonts w:ascii="Times New Roman" w:hAnsi="Times New Roman" w:cs="Times New Roman"/>
          <w:sz w:val="28"/>
          <w:szCs w:val="28"/>
        </w:rPr>
        <w:t>.</w:t>
      </w:r>
    </w:p>
    <w:p w:rsidR="00F826A3" w:rsidRPr="004923F3" w:rsidRDefault="00F826A3"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F826A3" w:rsidRDefault="00F826A3" w:rsidP="000675EE">
      <w:pPr>
        <w:autoSpaceDE w:val="0"/>
        <w:autoSpaceDN w:val="0"/>
        <w:adjustRightInd w:val="0"/>
        <w:ind w:firstLine="720"/>
        <w:jc w:val="both"/>
        <w:rPr>
          <w:sz w:val="28"/>
          <w:szCs w:val="28"/>
          <w:lang w:eastAsia="en-US"/>
        </w:rPr>
      </w:pPr>
      <w:r w:rsidRPr="00AD2241">
        <w:rPr>
          <w:sz w:val="28"/>
          <w:szCs w:val="28"/>
          <w:lang w:eastAsia="en-US"/>
        </w:rPr>
        <w:t xml:space="preserve">бункер </w:t>
      </w:r>
      <w:r w:rsidR="003822B3">
        <w:rPr>
          <w:sz w:val="28"/>
          <w:szCs w:val="28"/>
          <w:lang w:eastAsia="en-US"/>
        </w:rPr>
        <w:t>–</w:t>
      </w:r>
      <w:r w:rsidRPr="00AD2241">
        <w:rPr>
          <w:sz w:val="28"/>
          <w:szCs w:val="28"/>
          <w:lang w:eastAsia="en-US"/>
        </w:rPr>
        <w:t xml:space="preserve">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w:t>
      </w:r>
      <w:r w:rsidR="003822B3">
        <w:rPr>
          <w:sz w:val="28"/>
          <w:szCs w:val="28"/>
          <w:lang w:eastAsia="en-US"/>
        </w:rPr>
        <w:t>–</w:t>
      </w:r>
      <w:r w:rsidRPr="00BF66A6">
        <w:rPr>
          <w:sz w:val="28"/>
          <w:szCs w:val="28"/>
          <w:lang w:eastAsia="en-US"/>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F826A3" w:rsidRDefault="003822B3" w:rsidP="000675EE">
      <w:pPr>
        <w:autoSpaceDE w:val="0"/>
        <w:autoSpaceDN w:val="0"/>
        <w:adjustRightInd w:val="0"/>
        <w:ind w:firstLine="720"/>
        <w:jc w:val="both"/>
        <w:rPr>
          <w:sz w:val="28"/>
          <w:szCs w:val="28"/>
          <w:lang w:eastAsia="en-US"/>
        </w:rPr>
      </w:pPr>
      <w:r w:rsidRPr="00FC0EE4">
        <w:rPr>
          <w:sz w:val="28"/>
          <w:szCs w:val="28"/>
          <w:lang w:eastAsia="en-US"/>
        </w:rPr>
        <w:t>Д</w:t>
      </w:r>
      <w:r w:rsidR="00F826A3" w:rsidRPr="00FC0EE4">
        <w:rPr>
          <w:sz w:val="28"/>
          <w:szCs w:val="28"/>
          <w:lang w:eastAsia="en-US"/>
        </w:rPr>
        <w:t xml:space="preserve">воровая территория </w:t>
      </w:r>
      <w:r>
        <w:rPr>
          <w:sz w:val="28"/>
          <w:szCs w:val="28"/>
          <w:lang w:eastAsia="en-US"/>
        </w:rPr>
        <w:t>–</w:t>
      </w:r>
      <w:r w:rsidR="00F826A3" w:rsidRPr="00FC0EE4">
        <w:rPr>
          <w:sz w:val="28"/>
          <w:szCs w:val="28"/>
          <w:lang w:eastAsia="en-US"/>
        </w:rPr>
        <w:t xml:space="preserve"> сформированная территория, прилегающая к многоквартирному дому и находящаяся в общем пользовании проживающих в нем лиц</w:t>
      </w:r>
      <w:r w:rsidR="00F826A3" w:rsidRPr="00FC0EE4">
        <w:rPr>
          <w:i/>
          <w:sz w:val="28"/>
          <w:szCs w:val="28"/>
          <w:lang w:eastAsia="en-US"/>
        </w:rPr>
        <w:t>.</w:t>
      </w:r>
      <w:r w:rsidR="00F826A3"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sidR="00F826A3">
        <w:rPr>
          <w:sz w:val="28"/>
          <w:szCs w:val="28"/>
          <w:lang w:eastAsia="en-US"/>
        </w:rPr>
        <w:t xml:space="preserve">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lastRenderedPageBreak/>
        <w:t xml:space="preserve">контейнерная площадка </w:t>
      </w:r>
      <w:r w:rsidR="003822B3">
        <w:rPr>
          <w:sz w:val="28"/>
          <w:szCs w:val="28"/>
          <w:lang w:eastAsia="en-US"/>
        </w:rPr>
        <w:t>–</w:t>
      </w:r>
      <w:r w:rsidRPr="001A5045">
        <w:rPr>
          <w:sz w:val="28"/>
          <w:szCs w:val="28"/>
          <w:lang w:eastAsia="en-US"/>
        </w:rPr>
        <w:t xml:space="preserve">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 </w:t>
      </w:r>
      <w:r w:rsidR="003822B3">
        <w:rPr>
          <w:sz w:val="28"/>
          <w:szCs w:val="28"/>
          <w:lang w:eastAsia="en-US"/>
        </w:rPr>
        <w:t>–</w:t>
      </w:r>
      <w:r w:rsidRPr="001A5045">
        <w:rPr>
          <w:sz w:val="28"/>
          <w:szCs w:val="28"/>
          <w:lang w:eastAsia="en-US"/>
        </w:rPr>
        <w:t xml:space="preserve">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нестационарный объект </w:t>
      </w:r>
      <w:r w:rsidR="003822B3">
        <w:rPr>
          <w:sz w:val="28"/>
          <w:szCs w:val="28"/>
          <w:lang w:eastAsia="en-US"/>
        </w:rPr>
        <w:t>–</w:t>
      </w:r>
      <w:r w:rsidRPr="001A5045">
        <w:rPr>
          <w:sz w:val="28"/>
          <w:szCs w:val="28"/>
          <w:lang w:eastAsia="en-US"/>
        </w:rPr>
        <w:t xml:space="preserve">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место производства земляных работ </w:t>
      </w:r>
      <w:r w:rsidR="003822B3">
        <w:rPr>
          <w:sz w:val="28"/>
          <w:szCs w:val="28"/>
          <w:lang w:eastAsia="en-US"/>
        </w:rPr>
        <w:t>–</w:t>
      </w:r>
      <w:r w:rsidRPr="001A5045">
        <w:rPr>
          <w:sz w:val="28"/>
          <w:szCs w:val="28"/>
          <w:lang w:eastAsia="en-US"/>
        </w:rPr>
        <w:t xml:space="preserve">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F1531B" w:rsidRDefault="00F826A3"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 xml:space="preserve">бщественные пространства </w:t>
      </w:r>
      <w:r w:rsidR="003822B3">
        <w:rPr>
          <w:sz w:val="28"/>
          <w:szCs w:val="28"/>
          <w:lang w:eastAsia="en-US"/>
        </w:rPr>
        <w:t>–</w:t>
      </w:r>
      <w:r w:rsidRPr="00BF66A6">
        <w:rPr>
          <w:sz w:val="28"/>
          <w:szCs w:val="28"/>
          <w:lang w:eastAsia="en-US"/>
        </w:rPr>
        <w:t xml:space="preserve">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F826A3" w:rsidRPr="00BF66A6" w:rsidRDefault="003822B3" w:rsidP="000675EE">
      <w:pPr>
        <w:autoSpaceDE w:val="0"/>
        <w:autoSpaceDN w:val="0"/>
        <w:adjustRightInd w:val="0"/>
        <w:ind w:firstLine="720"/>
        <w:jc w:val="both"/>
        <w:rPr>
          <w:sz w:val="28"/>
          <w:szCs w:val="28"/>
          <w:lang w:eastAsia="en-US"/>
        </w:rPr>
      </w:pPr>
      <w:r w:rsidRPr="00BF66A6">
        <w:rPr>
          <w:sz w:val="28"/>
          <w:szCs w:val="28"/>
          <w:lang w:eastAsia="en-US"/>
        </w:rPr>
        <w:t>О</w:t>
      </w:r>
      <w:r w:rsidR="00F826A3" w:rsidRPr="00BF66A6">
        <w:rPr>
          <w:sz w:val="28"/>
          <w:szCs w:val="28"/>
          <w:lang w:eastAsia="en-US"/>
        </w:rPr>
        <w:t xml:space="preserve">бъекты благоустройства </w:t>
      </w:r>
      <w:r>
        <w:rPr>
          <w:sz w:val="28"/>
          <w:szCs w:val="28"/>
          <w:lang w:eastAsia="en-US"/>
        </w:rPr>
        <w:t>–</w:t>
      </w:r>
      <w:r w:rsidR="00F826A3" w:rsidRPr="00BF66A6">
        <w:rPr>
          <w:sz w:val="28"/>
          <w:szCs w:val="28"/>
          <w:lang w:eastAsia="en-US"/>
        </w:rPr>
        <w:t xml:space="preserve"> территории различного функционального назначения, на которых осуществляется деятельность по благоустройству, в том числе:</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F826A3" w:rsidRDefault="00F826A3" w:rsidP="000675EE">
      <w:pPr>
        <w:autoSpaceDE w:val="0"/>
        <w:autoSpaceDN w:val="0"/>
        <w:adjustRightInd w:val="0"/>
        <w:ind w:firstLine="720"/>
        <w:jc w:val="both"/>
        <w:rPr>
          <w:sz w:val="28"/>
          <w:szCs w:val="28"/>
          <w:lang w:eastAsia="en-US"/>
        </w:rPr>
      </w:pPr>
      <w:r w:rsidRPr="00BF66A6">
        <w:rPr>
          <w:sz w:val="28"/>
          <w:szCs w:val="28"/>
          <w:lang w:eastAsia="en-US"/>
        </w:rPr>
        <w:t xml:space="preserve">ордер на проведение земляных работ </w:t>
      </w:r>
      <w:r w:rsidR="003822B3">
        <w:rPr>
          <w:sz w:val="28"/>
          <w:szCs w:val="28"/>
          <w:lang w:eastAsia="en-US"/>
        </w:rPr>
        <w:t>–</w:t>
      </w:r>
      <w:r w:rsidRPr="00BF66A6">
        <w:rPr>
          <w:sz w:val="28"/>
          <w:szCs w:val="28"/>
          <w:lang w:eastAsia="en-US"/>
        </w:rPr>
        <w:t xml:space="preserve">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1A5045" w:rsidRDefault="00F826A3" w:rsidP="000675EE">
      <w:pPr>
        <w:autoSpaceDE w:val="0"/>
        <w:autoSpaceDN w:val="0"/>
        <w:adjustRightInd w:val="0"/>
        <w:ind w:firstLine="720"/>
        <w:jc w:val="both"/>
        <w:rPr>
          <w:sz w:val="28"/>
          <w:szCs w:val="28"/>
          <w:lang w:eastAsia="en-US"/>
        </w:rPr>
      </w:pPr>
      <w:r w:rsidRPr="00BF66A6">
        <w:rPr>
          <w:sz w:val="28"/>
          <w:szCs w:val="28"/>
          <w:lang w:eastAsia="en-US"/>
        </w:rPr>
        <w:lastRenderedPageBreak/>
        <w:t xml:space="preserve">приватное пространство </w:t>
      </w:r>
      <w:r w:rsidR="003822B3">
        <w:rPr>
          <w:sz w:val="28"/>
          <w:szCs w:val="28"/>
          <w:lang w:eastAsia="en-US"/>
        </w:rPr>
        <w:t>–</w:t>
      </w:r>
      <w:r w:rsidRPr="00BF66A6">
        <w:rPr>
          <w:sz w:val="28"/>
          <w:szCs w:val="28"/>
          <w:lang w:eastAsia="en-US"/>
        </w:rPr>
        <w:t xml:space="preserve"> территория с ограниченным доступом </w:t>
      </w:r>
      <w:r w:rsidRPr="001A5045">
        <w:rPr>
          <w:sz w:val="28"/>
          <w:szCs w:val="28"/>
          <w:lang w:eastAsia="en-US"/>
        </w:rPr>
        <w:t>посторонних лиц;</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w:t>
      </w:r>
      <w:r w:rsidR="003822B3">
        <w:rPr>
          <w:sz w:val="28"/>
          <w:szCs w:val="28"/>
          <w:lang w:eastAsia="en-US"/>
        </w:rPr>
        <w:t>–</w:t>
      </w:r>
      <w:r w:rsidRPr="001A5045">
        <w:rPr>
          <w:sz w:val="28"/>
          <w:szCs w:val="28"/>
          <w:lang w:eastAsia="en-US"/>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8809D3" w:rsidRPr="008809D3">
        <w:rPr>
          <w:sz w:val="28"/>
          <w:szCs w:val="28"/>
          <w:lang w:eastAsia="en-US"/>
        </w:rPr>
        <w:t>Карапсельского сельсовета Иланского района Красноярского края</w:t>
      </w:r>
      <w:r w:rsidRPr="001A5045">
        <w:rPr>
          <w:sz w:val="28"/>
          <w:szCs w:val="28"/>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w:t>
      </w:r>
      <w:r w:rsidR="003822B3">
        <w:rPr>
          <w:sz w:val="28"/>
          <w:szCs w:val="28"/>
          <w:lang w:eastAsia="en-US"/>
        </w:rPr>
        <w:t>–</w:t>
      </w:r>
      <w:r w:rsidRPr="001A5045">
        <w:rPr>
          <w:sz w:val="28"/>
          <w:szCs w:val="28"/>
          <w:lang w:eastAsia="en-US"/>
        </w:rPr>
        <w:t xml:space="preserve">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проектирование </w:t>
      </w:r>
      <w:r w:rsidR="003822B3">
        <w:rPr>
          <w:sz w:val="28"/>
          <w:szCs w:val="28"/>
          <w:lang w:eastAsia="en-US"/>
        </w:rPr>
        <w:t>–</w:t>
      </w:r>
      <w:r w:rsidRPr="001A5045">
        <w:rPr>
          <w:sz w:val="28"/>
          <w:szCs w:val="28"/>
          <w:lang w:eastAsia="en-US"/>
        </w:rPr>
        <w:t xml:space="preserve"> разработка проекта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проектное решение </w:t>
      </w:r>
      <w:r w:rsidR="003822B3">
        <w:rPr>
          <w:sz w:val="28"/>
          <w:szCs w:val="28"/>
          <w:lang w:eastAsia="en-US"/>
        </w:rPr>
        <w:t>–</w:t>
      </w:r>
      <w:r w:rsidRPr="001A5045">
        <w:rPr>
          <w:sz w:val="28"/>
          <w:szCs w:val="28"/>
          <w:lang w:eastAsia="en-US"/>
        </w:rPr>
        <w:t xml:space="preserve">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работы по восстановлению благоустройства </w:t>
      </w:r>
      <w:r w:rsidR="003822B3">
        <w:rPr>
          <w:sz w:val="28"/>
          <w:szCs w:val="28"/>
          <w:lang w:eastAsia="en-US"/>
        </w:rPr>
        <w:t>–</w:t>
      </w:r>
      <w:r w:rsidRPr="001A5045">
        <w:rPr>
          <w:sz w:val="28"/>
          <w:szCs w:val="28"/>
          <w:lang w:eastAsia="en-US"/>
        </w:rPr>
        <w:t xml:space="preserve">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территория общего пользования </w:t>
      </w:r>
      <w:r w:rsidR="003822B3">
        <w:rPr>
          <w:sz w:val="28"/>
          <w:szCs w:val="28"/>
          <w:lang w:eastAsia="en-US"/>
        </w:rPr>
        <w:t>–</w:t>
      </w:r>
      <w:r w:rsidRPr="001A5045">
        <w:rPr>
          <w:sz w:val="28"/>
          <w:szCs w:val="28"/>
          <w:lang w:eastAsia="en-US"/>
        </w:rPr>
        <w:t xml:space="preserve">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w:t>
      </w:r>
      <w:r w:rsidR="003822B3">
        <w:rPr>
          <w:sz w:val="28"/>
          <w:szCs w:val="28"/>
          <w:lang w:eastAsia="en-US"/>
        </w:rPr>
        <w:t>–</w:t>
      </w:r>
      <w:r w:rsidRPr="001A5045">
        <w:rPr>
          <w:sz w:val="28"/>
          <w:szCs w:val="28"/>
          <w:lang w:eastAsia="en-US"/>
        </w:rPr>
        <w:t xml:space="preserve"> комплекса мероприятий, связанных с очисткой территории </w:t>
      </w:r>
      <w:r w:rsidR="008809D3" w:rsidRPr="008809D3">
        <w:rPr>
          <w:sz w:val="28"/>
          <w:szCs w:val="28"/>
          <w:lang w:eastAsia="en-US"/>
        </w:rPr>
        <w:t>Карапсельского сельсовета Иланского района Красноярского края</w:t>
      </w:r>
      <w:r w:rsidRPr="008809D3">
        <w:rPr>
          <w:sz w:val="28"/>
          <w:szCs w:val="28"/>
          <w:lang w:eastAsia="en-US"/>
        </w:rPr>
        <w:t xml:space="preserve"> от грязи, отходов</w:t>
      </w:r>
      <w:r w:rsidRPr="001A5045">
        <w:rPr>
          <w:sz w:val="28"/>
          <w:szCs w:val="28"/>
          <w:lang w:eastAsia="en-US"/>
        </w:rPr>
        <w:t>,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1A5045" w:rsidRDefault="00F826A3" w:rsidP="000675EE">
      <w:pPr>
        <w:autoSpaceDE w:val="0"/>
        <w:autoSpaceDN w:val="0"/>
        <w:adjustRightInd w:val="0"/>
        <w:ind w:firstLine="720"/>
        <w:jc w:val="both"/>
        <w:rPr>
          <w:rStyle w:val="a6"/>
        </w:rPr>
      </w:pPr>
      <w:r w:rsidRPr="001A5045">
        <w:rPr>
          <w:sz w:val="28"/>
          <w:szCs w:val="28"/>
          <w:lang w:eastAsia="en-US"/>
        </w:rPr>
        <w:t xml:space="preserve">урна </w:t>
      </w:r>
      <w:r w:rsidR="003822B3">
        <w:rPr>
          <w:sz w:val="28"/>
          <w:szCs w:val="28"/>
          <w:lang w:eastAsia="en-US"/>
        </w:rPr>
        <w:t>–</w:t>
      </w:r>
      <w:r w:rsidRPr="001A5045">
        <w:rPr>
          <w:sz w:val="28"/>
          <w:szCs w:val="28"/>
          <w:lang w:eastAsia="en-US"/>
        </w:rPr>
        <w:t xml:space="preserve">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функциональные зоны общественных пространств </w:t>
      </w:r>
      <w:r w:rsidR="003822B3">
        <w:rPr>
          <w:sz w:val="28"/>
          <w:szCs w:val="28"/>
          <w:lang w:eastAsia="en-US"/>
        </w:rPr>
        <w:t>–</w:t>
      </w:r>
      <w:r w:rsidRPr="001A5045">
        <w:rPr>
          <w:sz w:val="28"/>
          <w:szCs w:val="28"/>
          <w:lang w:eastAsia="en-US"/>
        </w:rPr>
        <w:t xml:space="preserve">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1A5045" w:rsidRDefault="003822B3" w:rsidP="000675EE">
      <w:pPr>
        <w:autoSpaceDE w:val="0"/>
        <w:autoSpaceDN w:val="0"/>
        <w:adjustRightInd w:val="0"/>
        <w:ind w:firstLine="720"/>
        <w:jc w:val="both"/>
        <w:rPr>
          <w:sz w:val="28"/>
          <w:szCs w:val="28"/>
          <w:lang w:eastAsia="en-US"/>
        </w:rPr>
      </w:pPr>
      <w:r w:rsidRPr="001A5045">
        <w:rPr>
          <w:sz w:val="28"/>
          <w:szCs w:val="28"/>
          <w:lang w:eastAsia="en-US"/>
        </w:rPr>
        <w:t>Э</w:t>
      </w:r>
      <w:r w:rsidR="00F826A3" w:rsidRPr="001A5045">
        <w:rPr>
          <w:sz w:val="28"/>
          <w:szCs w:val="28"/>
          <w:lang w:eastAsia="en-US"/>
        </w:rPr>
        <w:t xml:space="preserve">лементы благоустройства </w:t>
      </w:r>
      <w:r>
        <w:rPr>
          <w:sz w:val="28"/>
          <w:szCs w:val="28"/>
          <w:lang w:eastAsia="en-US"/>
        </w:rPr>
        <w:t>–</w:t>
      </w:r>
      <w:r w:rsidR="00F826A3" w:rsidRPr="001A5045">
        <w:rPr>
          <w:sz w:val="28"/>
          <w:szCs w:val="28"/>
          <w:lang w:eastAsia="en-US"/>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00F826A3" w:rsidRPr="001A5045">
        <w:rPr>
          <w:sz w:val="28"/>
          <w:szCs w:val="28"/>
          <w:lang w:eastAsia="en-US"/>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w:t>
      </w:r>
      <w:r w:rsidR="003822B3">
        <w:rPr>
          <w:bCs/>
          <w:sz w:val="28"/>
          <w:szCs w:val="28"/>
          <w:lang w:eastAsia="en-US"/>
        </w:rPr>
        <w:t>–</w:t>
      </w:r>
      <w:r w:rsidRPr="001A5045">
        <w:rPr>
          <w:bCs/>
          <w:sz w:val="28"/>
          <w:szCs w:val="28"/>
          <w:lang w:eastAsia="en-US"/>
        </w:rPr>
        <w:t xml:space="preserve">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w:t>
      </w:r>
      <w:r w:rsidR="003822B3">
        <w:rPr>
          <w:bCs/>
          <w:sz w:val="28"/>
          <w:szCs w:val="28"/>
          <w:lang w:eastAsia="en-US"/>
        </w:rPr>
        <w:t>–</w:t>
      </w:r>
      <w:r w:rsidRPr="001A5045">
        <w:rPr>
          <w:bCs/>
          <w:sz w:val="28"/>
          <w:szCs w:val="28"/>
          <w:lang w:eastAsia="en-US"/>
        </w:rPr>
        <w:t xml:space="preserve"> управление управляющей организацией;</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1A5045" w:rsidRDefault="00F826A3" w:rsidP="000675EE">
      <w:pPr>
        <w:autoSpaceDE w:val="0"/>
        <w:autoSpaceDN w:val="0"/>
        <w:adjustRightInd w:val="0"/>
        <w:ind w:firstLine="720"/>
        <w:jc w:val="both"/>
        <w:rPr>
          <w:bCs/>
          <w:sz w:val="28"/>
          <w:szCs w:val="28"/>
          <w:lang w:eastAsia="en-US"/>
        </w:rPr>
      </w:pPr>
      <w:bookmarkStart w:id="0" w:name="Par5"/>
      <w:bookmarkEnd w:id="0"/>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w:t>
      </w:r>
      <w:r w:rsidRPr="001A5045">
        <w:rPr>
          <w:bCs/>
          <w:sz w:val="28"/>
          <w:szCs w:val="28"/>
          <w:lang w:eastAsia="en-US"/>
        </w:rPr>
        <w:lastRenderedPageBreak/>
        <w:t xml:space="preserve">соответствующего гражданско-правового договора (контракта) </w:t>
      </w:r>
      <w:r w:rsidR="003822B3">
        <w:rPr>
          <w:bCs/>
          <w:sz w:val="28"/>
          <w:szCs w:val="28"/>
          <w:lang w:eastAsia="en-US"/>
        </w:rPr>
        <w:t>–</w:t>
      </w:r>
      <w:r w:rsidRPr="001A5045">
        <w:rPr>
          <w:bCs/>
          <w:sz w:val="28"/>
          <w:szCs w:val="28"/>
          <w:lang w:eastAsia="en-US"/>
        </w:rPr>
        <w:t xml:space="preserve"> лица, указанные в абзаце шестом настоящего подраздела.</w:t>
      </w:r>
    </w:p>
    <w:p w:rsidR="00F826A3" w:rsidRDefault="00F826A3"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r w:rsidR="00390E91">
        <w:rPr>
          <w:bCs/>
          <w:sz w:val="28"/>
          <w:szCs w:val="28"/>
          <w:lang w:eastAsia="en-US"/>
        </w:rPr>
        <w:t xml:space="preserve">Карапсельском сельсовете Иланского района Красноярского края </w:t>
      </w:r>
      <w:r w:rsidRPr="001A5045">
        <w:rPr>
          <w:bCs/>
          <w:sz w:val="28"/>
          <w:szCs w:val="28"/>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Въезды во дворы и внутридворовые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Г) Учреждения социальной сферы (школы, дошкольные учреждения, здравоохранения, учреждения культуры и спорта) – участки </w:t>
      </w:r>
      <w:r w:rsidRPr="000C1705">
        <w:rPr>
          <w:color w:val="000000"/>
          <w:sz w:val="28"/>
          <w:szCs w:val="28"/>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w:t>
      </w:r>
      <w:r w:rsidRPr="000C1705">
        <w:rPr>
          <w:color w:val="000000"/>
          <w:sz w:val="28"/>
          <w:szCs w:val="28"/>
        </w:rPr>
        <w:lastRenderedPageBreak/>
        <w:t xml:space="preserve">земельный участок шириной 25 (двадцать пять) метров от границы земельного участка под учреждением.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З) Автобусные остановки – земельный участок по периметру 5 (пяти) метров с трех сторон, со стороны фасада </w:t>
      </w:r>
      <w:r w:rsidR="003822B3">
        <w:rPr>
          <w:color w:val="000000"/>
          <w:sz w:val="28"/>
          <w:szCs w:val="28"/>
        </w:rPr>
        <w:t>–</w:t>
      </w:r>
      <w:r w:rsidRPr="000C1705">
        <w:rPr>
          <w:color w:val="000000"/>
          <w:sz w:val="28"/>
          <w:szCs w:val="28"/>
        </w:rPr>
        <w:t xml:space="preserve">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Карапсельского сельсовета. Линии электропередач (220В) убираются в радиусе 2 (двух) метров вокруг опор.</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Л) На кладбище погосты убираются родственниками умерших, либо иными лицами, проявившими собственную инициативу.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EB1490" w:rsidRDefault="00F826A3" w:rsidP="000675EE">
      <w:pPr>
        <w:autoSpaceDE w:val="0"/>
        <w:autoSpaceDN w:val="0"/>
        <w:adjustRightInd w:val="0"/>
        <w:ind w:firstLine="720"/>
        <w:jc w:val="both"/>
        <w:rPr>
          <w:bCs/>
          <w:i/>
          <w:sz w:val="28"/>
          <w:szCs w:val="28"/>
          <w:lang w:eastAsia="en-US"/>
        </w:rPr>
      </w:pPr>
      <w:r w:rsidRPr="001A5045">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sidRPr="001A5045">
        <w:rPr>
          <w:bCs/>
          <w:sz w:val="28"/>
          <w:szCs w:val="28"/>
          <w:lang w:eastAsia="en-US"/>
        </w:rPr>
        <w:lastRenderedPageBreak/>
        <w:t xml:space="preserve">домов) </w:t>
      </w:r>
      <w:r w:rsidR="005F037F" w:rsidRPr="001A5045">
        <w:rPr>
          <w:bCs/>
          <w:sz w:val="28"/>
          <w:szCs w:val="28"/>
          <w:lang w:eastAsia="en-US"/>
        </w:rPr>
        <w:t>участву</w:t>
      </w:r>
      <w:r w:rsidR="005F037F">
        <w:rPr>
          <w:bCs/>
          <w:sz w:val="28"/>
          <w:szCs w:val="28"/>
          <w:lang w:eastAsia="en-US"/>
        </w:rPr>
        <w:t>ю</w:t>
      </w:r>
      <w:r w:rsidR="005F037F" w:rsidRPr="001A5045">
        <w:rPr>
          <w:bCs/>
          <w:sz w:val="28"/>
          <w:szCs w:val="28"/>
          <w:lang w:eastAsia="en-US"/>
        </w:rPr>
        <w:t xml:space="preserve">т </w:t>
      </w:r>
      <w:r w:rsidRPr="001A5045">
        <w:rPr>
          <w:bCs/>
          <w:sz w:val="28"/>
          <w:szCs w:val="28"/>
          <w:lang w:eastAsia="en-US"/>
        </w:rPr>
        <w:t xml:space="preserve">в содержании прилегающих территорий путем обеспечения уборки указанной территории за счет собственных средств в порядке определенном подразделами 4.1 </w:t>
      </w:r>
      <w:r w:rsidR="003822B3">
        <w:rPr>
          <w:bCs/>
          <w:sz w:val="28"/>
          <w:szCs w:val="28"/>
          <w:lang w:eastAsia="en-US"/>
        </w:rPr>
        <w:t>–</w:t>
      </w:r>
      <w:r w:rsidRPr="001A5045">
        <w:rPr>
          <w:bCs/>
          <w:sz w:val="28"/>
          <w:szCs w:val="28"/>
          <w:lang w:eastAsia="en-US"/>
        </w:rPr>
        <w:t xml:space="preserve"> 4.3 настоящих Правил.</w:t>
      </w:r>
      <w:r w:rsidR="00EB1490" w:rsidRPr="00EB1490">
        <w:rPr>
          <w:bCs/>
          <w:i/>
          <w:sz w:val="28"/>
          <w:szCs w:val="28"/>
          <w:lang w:eastAsia="en-US"/>
        </w:rPr>
        <w:t xml:space="preserve"> </w:t>
      </w:r>
    </w:p>
    <w:p w:rsidR="00F826A3" w:rsidRPr="00EB1490" w:rsidRDefault="00EB1490" w:rsidP="000675EE">
      <w:pPr>
        <w:autoSpaceDE w:val="0"/>
        <w:autoSpaceDN w:val="0"/>
        <w:adjustRightInd w:val="0"/>
        <w:ind w:firstLine="720"/>
        <w:jc w:val="both"/>
        <w:rPr>
          <w:bCs/>
          <w:sz w:val="28"/>
          <w:szCs w:val="28"/>
          <w:lang w:eastAsia="en-US"/>
        </w:rPr>
      </w:pPr>
      <w:r w:rsidRPr="00EB1490">
        <w:rPr>
          <w:bCs/>
          <w:sz w:val="28"/>
          <w:szCs w:val="28"/>
          <w:lang w:eastAsia="en-US"/>
        </w:rPr>
        <w:t>1.8. ВАРИАНТ №1</w:t>
      </w:r>
    </w:p>
    <w:p w:rsidR="00EB1490" w:rsidRPr="00EB1490" w:rsidRDefault="002A261D" w:rsidP="00EB1490">
      <w:pPr>
        <w:autoSpaceDE w:val="0"/>
        <w:autoSpaceDN w:val="0"/>
        <w:adjustRightInd w:val="0"/>
        <w:ind w:firstLine="720"/>
        <w:jc w:val="both"/>
        <w:rPr>
          <w:bCs/>
          <w:sz w:val="28"/>
          <w:szCs w:val="28"/>
          <w:lang w:eastAsia="en-US"/>
        </w:rPr>
      </w:pPr>
      <w:r w:rsidRPr="00EB1490">
        <w:rPr>
          <w:iCs/>
          <w:sz w:val="28"/>
          <w:szCs w:val="28"/>
          <w:lang w:eastAsia="en-US"/>
        </w:rPr>
        <w:t>Подготовка описаний границ прилегающих территорий осуществляется Карапсельским сельсоветом</w:t>
      </w:r>
      <w:r w:rsidRPr="00EB1490">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EB1490" w:rsidRPr="00EB1490">
        <w:rPr>
          <w:bCs/>
          <w:sz w:val="28"/>
          <w:szCs w:val="28"/>
          <w:lang w:eastAsia="en-US"/>
        </w:rPr>
        <w:t>.</w:t>
      </w:r>
    </w:p>
    <w:p w:rsidR="002A261D" w:rsidRPr="00EB1490" w:rsidRDefault="00EB1490" w:rsidP="002A261D">
      <w:pPr>
        <w:autoSpaceDE w:val="0"/>
        <w:autoSpaceDN w:val="0"/>
        <w:adjustRightInd w:val="0"/>
        <w:ind w:firstLine="720"/>
        <w:jc w:val="both"/>
        <w:rPr>
          <w:bCs/>
          <w:sz w:val="28"/>
          <w:szCs w:val="28"/>
          <w:lang w:eastAsia="en-US"/>
        </w:rPr>
      </w:pPr>
      <w:r w:rsidRPr="00EB1490">
        <w:rPr>
          <w:bCs/>
          <w:sz w:val="28"/>
          <w:szCs w:val="28"/>
          <w:lang w:eastAsia="en-US"/>
        </w:rPr>
        <w:t xml:space="preserve"> </w:t>
      </w:r>
      <w:r w:rsidR="002A261D" w:rsidRPr="00EB1490">
        <w:rPr>
          <w:bCs/>
          <w:sz w:val="28"/>
          <w:szCs w:val="28"/>
          <w:lang w:eastAsia="en-US"/>
        </w:rPr>
        <w:t>При подготовке описания границ прилегающей территории учитываются материалы и сведения:</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документов территориального планирования;</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правил землепользования и застройки;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проектов планировки территории;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землеустроительной документации;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положения об особо охраняемой природной территории;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о зонах с особыми условиями использования территории;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о местоположении границ земельных участков;</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В описании границ прилегающей территории приводятся:</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2) местоположение прилегающей территории (адресные ориентиры);</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4) условный номер прилегающей территории;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lastRenderedPageBreak/>
        <w:t>Подготовка описания границ прилегающей территории приводится на картографической основе.</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Площадь прилегающей территории вычисляется с использованием технологических и программных средств.</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2A261D" w:rsidRPr="00EB1490" w:rsidRDefault="002A261D" w:rsidP="002A261D">
      <w:pPr>
        <w:autoSpaceDE w:val="0"/>
        <w:autoSpaceDN w:val="0"/>
        <w:adjustRightInd w:val="0"/>
        <w:ind w:firstLine="720"/>
        <w:jc w:val="both"/>
        <w:rPr>
          <w:bCs/>
          <w:sz w:val="28"/>
          <w:szCs w:val="28"/>
          <w:lang w:eastAsia="en-US"/>
        </w:rPr>
      </w:pPr>
    </w:p>
    <w:p w:rsidR="002A261D" w:rsidRPr="00EB1490" w:rsidRDefault="00EB1490" w:rsidP="002A261D">
      <w:pPr>
        <w:autoSpaceDE w:val="0"/>
        <w:autoSpaceDN w:val="0"/>
        <w:adjustRightInd w:val="0"/>
        <w:ind w:firstLine="720"/>
        <w:jc w:val="both"/>
        <w:rPr>
          <w:bCs/>
          <w:sz w:val="28"/>
          <w:szCs w:val="28"/>
          <w:lang w:eastAsia="en-US"/>
        </w:rPr>
      </w:pPr>
      <w:r w:rsidRPr="00EB1490">
        <w:rPr>
          <w:bCs/>
          <w:sz w:val="28"/>
          <w:szCs w:val="28"/>
          <w:lang w:eastAsia="en-US"/>
        </w:rPr>
        <w:t xml:space="preserve">1.9. </w:t>
      </w:r>
      <w:r w:rsidR="002A261D" w:rsidRPr="00EB1490">
        <w:rPr>
          <w:bCs/>
          <w:sz w:val="28"/>
          <w:szCs w:val="28"/>
          <w:lang w:eastAsia="en-US"/>
        </w:rPr>
        <w:t>ВАРИАНТ №2</w:t>
      </w:r>
    </w:p>
    <w:p w:rsidR="002A261D" w:rsidRPr="00EB1490" w:rsidRDefault="002A261D" w:rsidP="002A261D">
      <w:pPr>
        <w:autoSpaceDE w:val="0"/>
        <w:autoSpaceDN w:val="0"/>
        <w:adjustRightInd w:val="0"/>
        <w:ind w:firstLine="720"/>
        <w:jc w:val="both"/>
        <w:rPr>
          <w:bCs/>
          <w:sz w:val="28"/>
          <w:szCs w:val="28"/>
          <w:lang w:eastAsia="en-US"/>
        </w:rPr>
      </w:pPr>
      <w:r w:rsidRPr="00EB1490">
        <w:rPr>
          <w:iCs/>
          <w:sz w:val="28"/>
          <w:szCs w:val="28"/>
          <w:lang w:eastAsia="en-US"/>
        </w:rPr>
        <w:t>Подготовка описаний границ прилегающих территорий осуществляется Карапсельским сельсоветом</w:t>
      </w:r>
      <w:r w:rsidRPr="00EB1490">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При подготовке описания границ прилегающей территории учитываются материалы и сведения:</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утвержденных документов территориального планирования;</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правил землепользования и застройки;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проектов планировки территории;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землеустроительной документации;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положения об особо охраняемой природной территории;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о зонах с особыми условиями использования территории;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о земельных участках общего пользования и территориях общего пользования, красных линиях;</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о местоположении границ прилегающих земельных участков;</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В текстовой части описания границ прилегающей территории приводятся:</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4) изображение границ прилегающей территории, условные обозначения, примененные при подготовке изображения;</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A261D" w:rsidRPr="00EB1490" w:rsidRDefault="002A261D" w:rsidP="002A261D">
      <w:pPr>
        <w:autoSpaceDE w:val="0"/>
        <w:autoSpaceDN w:val="0"/>
        <w:adjustRightInd w:val="0"/>
        <w:ind w:firstLine="720"/>
        <w:jc w:val="both"/>
        <w:rPr>
          <w:bCs/>
          <w:sz w:val="28"/>
          <w:szCs w:val="28"/>
          <w:lang w:eastAsia="en-US"/>
        </w:rPr>
      </w:pPr>
      <w:r w:rsidRPr="00EB1490">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67D46" w:rsidRPr="0045399A" w:rsidRDefault="0045399A" w:rsidP="00167D46">
      <w:pPr>
        <w:autoSpaceDE w:val="0"/>
        <w:autoSpaceDN w:val="0"/>
        <w:adjustRightInd w:val="0"/>
        <w:ind w:firstLine="720"/>
        <w:jc w:val="both"/>
        <w:rPr>
          <w:bCs/>
          <w:sz w:val="28"/>
          <w:szCs w:val="28"/>
          <w:lang w:eastAsia="en-US"/>
        </w:rPr>
      </w:pPr>
      <w:r w:rsidRPr="0045399A">
        <w:rPr>
          <w:sz w:val="28"/>
          <w:szCs w:val="28"/>
        </w:rPr>
        <w:t xml:space="preserve">Утвердить форму описания границ прилегающей территории Приложением к Правилам благоустройства территории </w:t>
      </w:r>
      <w:r w:rsidR="00EB1490">
        <w:rPr>
          <w:sz w:val="28"/>
          <w:szCs w:val="28"/>
        </w:rPr>
        <w:t xml:space="preserve">Карапсельского сельсовета </w:t>
      </w:r>
      <w:r w:rsidRPr="0045399A">
        <w:rPr>
          <w:sz w:val="28"/>
          <w:szCs w:val="28"/>
        </w:rPr>
        <w:t xml:space="preserve"> Иланского района Красноярского края согласно Приложению к настоящему решению</w:t>
      </w:r>
      <w:r w:rsidR="00EB1490">
        <w:rPr>
          <w:sz w:val="28"/>
          <w:szCs w:val="28"/>
        </w:rPr>
        <w:t>.</w:t>
      </w:r>
    </w:p>
    <w:p w:rsidR="00167D46" w:rsidRDefault="00167D46" w:rsidP="00167D46">
      <w:pPr>
        <w:autoSpaceDE w:val="0"/>
        <w:autoSpaceDN w:val="0"/>
        <w:adjustRightInd w:val="0"/>
        <w:ind w:firstLine="720"/>
        <w:jc w:val="both"/>
        <w:rPr>
          <w:bCs/>
          <w:i/>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sidR="004A0893">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w:t>
      </w:r>
      <w:r w:rsidRPr="004923F3">
        <w:rPr>
          <w:rFonts w:ascii="Times New Roman" w:hAnsi="Times New Roman" w:cs="Times New Roman"/>
          <w:b/>
          <w:sz w:val="28"/>
          <w:szCs w:val="28"/>
        </w:rPr>
        <w:lastRenderedPageBreak/>
        <w:t>собственности, к имеющимся в муниципальном образовании объектам благоустройства и их отдельным элементам</w:t>
      </w:r>
    </w:p>
    <w:p w:rsidR="00F826A3" w:rsidRDefault="00F826A3" w:rsidP="000675EE">
      <w:pPr>
        <w:pStyle w:val="ConsPlusNormal"/>
        <w:jc w:val="both"/>
        <w:rPr>
          <w:rFonts w:ascii="Times New Roman" w:hAnsi="Times New Roman" w:cs="Times New Roman"/>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F826A3" w:rsidRPr="004923F3" w:rsidRDefault="00F826A3" w:rsidP="000675EE">
      <w:pPr>
        <w:autoSpaceDE w:val="0"/>
        <w:autoSpaceDN w:val="0"/>
        <w:adjustRightInd w:val="0"/>
        <w:ind w:firstLine="720"/>
        <w:jc w:val="both"/>
        <w:rPr>
          <w:sz w:val="28"/>
          <w:szCs w:val="28"/>
          <w:lang w:eastAsia="en-US"/>
        </w:rPr>
      </w:pPr>
      <w:r w:rsidRPr="00DF3D5F">
        <w:rPr>
          <w:sz w:val="28"/>
          <w:szCs w:val="28"/>
          <w:lang w:eastAsia="en-US"/>
        </w:rPr>
        <w:t>2.1.</w:t>
      </w:r>
      <w:r w:rsidR="00653DA1">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2.1.</w:t>
      </w:r>
      <w:r w:rsidR="00653DA1">
        <w:rPr>
          <w:sz w:val="28"/>
          <w:szCs w:val="28"/>
          <w:lang w:eastAsia="en-US"/>
        </w:rPr>
        <w:t>2</w:t>
      </w:r>
      <w:r>
        <w:rPr>
          <w:sz w:val="28"/>
          <w:szCs w:val="28"/>
          <w:lang w:eastAsia="en-US"/>
        </w:rPr>
        <w:t>.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A60085" w:rsidRPr="00A60085">
        <w:rPr>
          <w:sz w:val="28"/>
          <w:szCs w:val="28"/>
          <w:lang w:eastAsia="en-US"/>
        </w:rPr>
        <w:t>Карапсельского сельсовета Иланского района Красноярского края</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2.2.</w:t>
      </w:r>
      <w:r w:rsidR="00653DA1">
        <w:rPr>
          <w:sz w:val="28"/>
          <w:szCs w:val="28"/>
          <w:lang w:eastAsia="en-US"/>
        </w:rPr>
        <w:t>2</w:t>
      </w:r>
      <w:r>
        <w:rPr>
          <w:sz w:val="28"/>
          <w:szCs w:val="28"/>
          <w:lang w:eastAsia="en-US"/>
        </w:rPr>
        <w:t>.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2.2.</w:t>
      </w:r>
      <w:r w:rsidR="00A75495">
        <w:rPr>
          <w:sz w:val="28"/>
          <w:szCs w:val="28"/>
          <w:lang w:eastAsia="en-US"/>
        </w:rPr>
        <w:t>3</w:t>
      </w:r>
      <w:r>
        <w:rPr>
          <w:sz w:val="28"/>
          <w:szCs w:val="28"/>
          <w:lang w:eastAsia="en-US"/>
        </w:rPr>
        <w:t>.</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sidR="007A7889">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5408EA" w:rsidRPr="000C1705" w:rsidRDefault="005408EA" w:rsidP="005408E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2.2.4.</w:t>
      </w:r>
      <w:r w:rsidRPr="000C1705">
        <w:rPr>
          <w:rFonts w:eastAsiaTheme="minorHAnsi"/>
          <w:sz w:val="28"/>
          <w:szCs w:val="28"/>
          <w:lang w:eastAsia="en-US"/>
        </w:rPr>
        <w:t>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0C1705" w:rsidRDefault="005408EA" w:rsidP="005408EA">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lastRenderedPageBreak/>
        <w:t>2.2.</w:t>
      </w:r>
      <w:r>
        <w:rPr>
          <w:rFonts w:eastAsiaTheme="minorHAnsi"/>
          <w:sz w:val="28"/>
          <w:szCs w:val="28"/>
          <w:lang w:eastAsia="en-US"/>
        </w:rPr>
        <w:t>5</w:t>
      </w:r>
      <w:r w:rsidRPr="000C1705">
        <w:rPr>
          <w:rFonts w:eastAsiaTheme="minorHAnsi"/>
          <w:sz w:val="28"/>
          <w:szCs w:val="28"/>
          <w:lang w:eastAsia="en-US"/>
        </w:rPr>
        <w:t>.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0C1705" w:rsidRDefault="005408EA" w:rsidP="005408EA">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2.2.</w:t>
      </w:r>
      <w:r>
        <w:rPr>
          <w:rFonts w:eastAsiaTheme="minorHAnsi"/>
          <w:sz w:val="28"/>
          <w:szCs w:val="28"/>
          <w:lang w:eastAsia="en-US"/>
        </w:rPr>
        <w:t>6</w:t>
      </w:r>
      <w:r w:rsidRPr="000C1705">
        <w:rPr>
          <w:rFonts w:eastAsiaTheme="minorHAnsi"/>
          <w:sz w:val="28"/>
          <w:szCs w:val="28"/>
          <w:lang w:eastAsia="en-US"/>
        </w:rPr>
        <w:t>.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0C1705" w:rsidRDefault="005408EA" w:rsidP="005408EA">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2.2.</w:t>
      </w:r>
      <w:r>
        <w:rPr>
          <w:rFonts w:eastAsiaTheme="minorHAnsi"/>
          <w:sz w:val="28"/>
          <w:szCs w:val="28"/>
          <w:lang w:eastAsia="en-US"/>
        </w:rPr>
        <w:t>7</w:t>
      </w:r>
      <w:r w:rsidRPr="000C1705">
        <w:rPr>
          <w:rFonts w:eastAsiaTheme="minorHAnsi"/>
          <w:sz w:val="28"/>
          <w:szCs w:val="28"/>
          <w:lang w:eastAsia="en-US"/>
        </w:rPr>
        <w:t>.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8EA" w:rsidRPr="000C1705" w:rsidRDefault="005408EA" w:rsidP="005408EA">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2.2.</w:t>
      </w:r>
      <w:r>
        <w:rPr>
          <w:rFonts w:eastAsiaTheme="minorHAnsi"/>
          <w:sz w:val="28"/>
          <w:szCs w:val="28"/>
          <w:lang w:eastAsia="en-US"/>
        </w:rPr>
        <w:t>8</w:t>
      </w:r>
      <w:r w:rsidRPr="000C1705">
        <w:rPr>
          <w:rFonts w:eastAsiaTheme="minorHAnsi"/>
          <w:sz w:val="28"/>
          <w:szCs w:val="28"/>
          <w:lang w:eastAsia="en-US"/>
        </w:rPr>
        <w:t>.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Default="00F826A3" w:rsidP="000675EE">
      <w:pPr>
        <w:autoSpaceDE w:val="0"/>
        <w:autoSpaceDN w:val="0"/>
        <w:adjustRightInd w:val="0"/>
        <w:spacing w:line="240" w:lineRule="exact"/>
        <w:ind w:firstLine="720"/>
        <w:jc w:val="center"/>
        <w:rPr>
          <w:b/>
          <w:sz w:val="28"/>
          <w:szCs w:val="28"/>
          <w:lang w:eastAsia="en-US"/>
        </w:rPr>
      </w:pPr>
    </w:p>
    <w:p w:rsidR="00F826A3" w:rsidRPr="001F3650" w:rsidRDefault="00F826A3"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2.3.Благоустройство территорий рекреационного назначения</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 xml:space="preserve">Объектами благоустройства на территориях рекреационного назначения являются объекты рекреации </w:t>
      </w:r>
      <w:r w:rsidR="003822B3">
        <w:rPr>
          <w:sz w:val="28"/>
          <w:szCs w:val="28"/>
          <w:lang w:eastAsia="en-US"/>
        </w:rPr>
        <w:t>–</w:t>
      </w:r>
      <w:r w:rsidRPr="004923F3">
        <w:rPr>
          <w:sz w:val="28"/>
          <w:szCs w:val="28"/>
          <w:lang w:eastAsia="en-US"/>
        </w:rPr>
        <w:t xml:space="preserve"> части территорий зон особо охраняемых природных территорий, зоны отдыха, парки, сады, бульвары, скверы.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sidR="001E5658">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2.3.</w:t>
      </w:r>
      <w:r w:rsidR="008F26F6">
        <w:rPr>
          <w:sz w:val="28"/>
          <w:szCs w:val="28"/>
          <w:lang w:eastAsia="en-US"/>
        </w:rPr>
        <w:t>3</w:t>
      </w:r>
      <w:r>
        <w:rPr>
          <w:sz w:val="28"/>
          <w:szCs w:val="28"/>
          <w:lang w:eastAsia="en-US"/>
        </w:rPr>
        <w:t>. П</w:t>
      </w:r>
      <w:r w:rsidRPr="004923F3">
        <w:rPr>
          <w:sz w:val="28"/>
          <w:szCs w:val="28"/>
          <w:lang w:eastAsia="en-US"/>
        </w:rPr>
        <w:t>еречень элементов благоустройства на территори</w:t>
      </w:r>
      <w:r w:rsidR="00E60211">
        <w:rPr>
          <w:sz w:val="28"/>
          <w:szCs w:val="28"/>
          <w:lang w:eastAsia="en-US"/>
        </w:rPr>
        <w:t>ях рекреационного назначения</w:t>
      </w:r>
      <w:r w:rsidRPr="004923F3">
        <w:rPr>
          <w:sz w:val="28"/>
          <w:szCs w:val="28"/>
          <w:lang w:eastAsia="en-US"/>
        </w:rPr>
        <w:t xml:space="preserve">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F826A3" w:rsidRPr="004923F3" w:rsidRDefault="00F826A3" w:rsidP="000675EE">
      <w:pPr>
        <w:pStyle w:val="ConsPlusNormal"/>
        <w:jc w:val="both"/>
        <w:rPr>
          <w:rFonts w:ascii="Times New Roman" w:hAnsi="Times New Roman" w:cs="Times New Roman"/>
          <w:sz w:val="28"/>
          <w:szCs w:val="28"/>
        </w:rPr>
      </w:pPr>
    </w:p>
    <w:p w:rsidR="00F826A3"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F826A3" w:rsidRPr="008F17DA"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lastRenderedPageBreak/>
        <w:t>-</w:t>
      </w:r>
      <w:r w:rsidRPr="004923F3">
        <w:rPr>
          <w:sz w:val="28"/>
          <w:szCs w:val="28"/>
          <w:lang w:eastAsia="en-US"/>
        </w:rPr>
        <w:t xml:space="preserve"> ограждения опасных мест</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F826A3" w:rsidRPr="004923F3" w:rsidRDefault="00F826A3" w:rsidP="000675EE">
      <w:pPr>
        <w:autoSpaceDE w:val="0"/>
        <w:autoSpaceDN w:val="0"/>
        <w:adjustRightInd w:val="0"/>
        <w:ind w:firstLine="720"/>
        <w:jc w:val="both"/>
        <w:rPr>
          <w:sz w:val="28"/>
          <w:szCs w:val="28"/>
          <w:lang w:eastAsia="en-US"/>
        </w:rPr>
      </w:pPr>
    </w:p>
    <w:p w:rsidR="00F826A3" w:rsidRPr="00834C65" w:rsidRDefault="00F826A3"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800C78" w:rsidRDefault="00F826A3" w:rsidP="000675EE">
      <w:pPr>
        <w:autoSpaceDE w:val="0"/>
        <w:autoSpaceDN w:val="0"/>
        <w:adjustRightInd w:val="0"/>
        <w:ind w:firstLine="720"/>
        <w:jc w:val="both"/>
        <w:rPr>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w:t>
      </w:r>
      <w:r w:rsidR="003822B3">
        <w:rPr>
          <w:sz w:val="28"/>
          <w:szCs w:val="28"/>
          <w:lang w:eastAsia="en-US"/>
        </w:rPr>
        <w:t>–</w:t>
      </w:r>
      <w:r w:rsidRPr="004923F3">
        <w:rPr>
          <w:sz w:val="28"/>
          <w:szCs w:val="28"/>
          <w:lang w:eastAsia="en-US"/>
        </w:rPr>
        <w:t xml:space="preserve">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w:t>
      </w:r>
      <w:r w:rsidR="00800C78">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sidR="00692B98">
        <w:rPr>
          <w:sz w:val="28"/>
          <w:szCs w:val="28"/>
          <w:lang w:eastAsia="en-US"/>
        </w:rPr>
        <w:t xml:space="preserve"> </w:t>
      </w:r>
      <w:r w:rsidR="0000610B">
        <w:rPr>
          <w:sz w:val="28"/>
          <w:szCs w:val="28"/>
          <w:lang w:eastAsia="en-US"/>
        </w:rPr>
        <w:t xml:space="preserve">рекламной конструкции оборудованной </w:t>
      </w:r>
      <w:r>
        <w:rPr>
          <w:sz w:val="28"/>
          <w:szCs w:val="28"/>
          <w:lang w:eastAsia="en-US"/>
        </w:rPr>
        <w:t>свето</w:t>
      </w:r>
      <w:r w:rsidR="0000610B">
        <w:rPr>
          <w:sz w:val="28"/>
          <w:szCs w:val="28"/>
          <w:lang w:eastAsia="en-US"/>
        </w:rPr>
        <w:t>выми элементами</w:t>
      </w:r>
      <w:r w:rsidRPr="004923F3">
        <w:rPr>
          <w:sz w:val="28"/>
          <w:szCs w:val="28"/>
          <w:lang w:eastAsia="en-US"/>
        </w:rPr>
        <w:t xml:space="preserve">, </w:t>
      </w:r>
      <w:r w:rsidR="00DD1A77">
        <w:rPr>
          <w:sz w:val="28"/>
          <w:szCs w:val="28"/>
          <w:lang w:eastAsia="en-US"/>
        </w:rPr>
        <w:t xml:space="preserve">своевременно </w:t>
      </w:r>
      <w:r>
        <w:rPr>
          <w:sz w:val="28"/>
          <w:szCs w:val="28"/>
          <w:lang w:eastAsia="en-US"/>
        </w:rPr>
        <w:t>обеспечивает</w:t>
      </w:r>
      <w:r w:rsidRPr="004923F3">
        <w:rPr>
          <w:sz w:val="28"/>
          <w:szCs w:val="28"/>
          <w:lang w:eastAsia="en-US"/>
        </w:rPr>
        <w:t xml:space="preserve"> замену перегоревших газосветовых</w:t>
      </w:r>
      <w:r w:rsidR="00692B98">
        <w:rPr>
          <w:sz w:val="28"/>
          <w:szCs w:val="28"/>
          <w:lang w:eastAsia="en-US"/>
        </w:rPr>
        <w:t xml:space="preserve"> </w:t>
      </w:r>
      <w:r w:rsidRPr="004923F3">
        <w:rPr>
          <w:sz w:val="28"/>
          <w:szCs w:val="28"/>
          <w:lang w:eastAsia="en-US"/>
        </w:rPr>
        <w:t>трубок</w:t>
      </w:r>
      <w:r w:rsidR="0000610B">
        <w:rPr>
          <w:sz w:val="28"/>
          <w:szCs w:val="28"/>
          <w:lang w:eastAsia="en-US"/>
        </w:rPr>
        <w:t>,</w:t>
      </w:r>
      <w:r w:rsidRPr="004923F3">
        <w:rPr>
          <w:sz w:val="28"/>
          <w:szCs w:val="28"/>
          <w:lang w:eastAsia="en-US"/>
        </w:rPr>
        <w:t xml:space="preserve">  электроламп</w:t>
      </w:r>
      <w:r w:rsidR="0000610B">
        <w:rPr>
          <w:sz w:val="28"/>
          <w:szCs w:val="28"/>
          <w:lang w:eastAsia="en-US"/>
        </w:rPr>
        <w:t xml:space="preserve"> и (или) иных световых элементов вышедших из</w:t>
      </w:r>
      <w:r w:rsidR="00DD1A77">
        <w:rPr>
          <w:sz w:val="28"/>
          <w:szCs w:val="28"/>
          <w:lang w:eastAsia="en-US"/>
        </w:rPr>
        <w:t xml:space="preserve"> строя</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Default="00F826A3" w:rsidP="00DD1A77">
      <w:pPr>
        <w:autoSpaceDE w:val="0"/>
        <w:autoSpaceDN w:val="0"/>
        <w:adjustRightInd w:val="0"/>
        <w:jc w:val="both"/>
        <w:rPr>
          <w:sz w:val="28"/>
          <w:szCs w:val="28"/>
          <w:lang w:eastAsia="en-US"/>
        </w:rPr>
      </w:pPr>
      <w:r>
        <w:rPr>
          <w:sz w:val="28"/>
          <w:szCs w:val="28"/>
          <w:lang w:eastAsia="en-US"/>
        </w:rPr>
        <w:t>2.5.</w:t>
      </w:r>
      <w:r w:rsidR="00DD1A77">
        <w:rPr>
          <w:sz w:val="28"/>
          <w:szCs w:val="28"/>
          <w:lang w:eastAsia="en-US"/>
        </w:rPr>
        <w:t>5</w:t>
      </w:r>
      <w:r>
        <w:rPr>
          <w:sz w:val="28"/>
          <w:szCs w:val="28"/>
          <w:lang w:eastAsia="en-US"/>
        </w:rPr>
        <w:t xml:space="preserve">.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00692B98">
        <w:rPr>
          <w:sz w:val="28"/>
          <w:szCs w:val="28"/>
          <w:lang w:eastAsia="en-US"/>
        </w:rPr>
        <w:t xml:space="preserve"> </w:t>
      </w:r>
      <w:r>
        <w:rPr>
          <w:sz w:val="28"/>
          <w:szCs w:val="28"/>
          <w:lang w:eastAsia="en-US"/>
        </w:rPr>
        <w:t xml:space="preserve">стендах. </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2.5.7. Размещение и эксплуатацию рекламных конструкций осуществляется в порядке, установленном решением Карапсельского сельского Совета депутатов с обязательным согласованием эскизов с администрацией сельсовета.</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lastRenderedPageBreak/>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DD1A77" w:rsidRDefault="00DD1A77" w:rsidP="000675EE">
      <w:pPr>
        <w:autoSpaceDE w:val="0"/>
        <w:autoSpaceDN w:val="0"/>
        <w:adjustRightInd w:val="0"/>
        <w:ind w:firstLine="720"/>
        <w:jc w:val="both"/>
        <w:rPr>
          <w:sz w:val="28"/>
          <w:szCs w:val="28"/>
          <w:lang w:eastAsia="en-US"/>
        </w:rPr>
      </w:pPr>
    </w:p>
    <w:p w:rsidR="00692B98" w:rsidRDefault="00F826A3" w:rsidP="000675EE">
      <w:pPr>
        <w:autoSpaceDE w:val="0"/>
        <w:autoSpaceDN w:val="0"/>
        <w:adjustRightInd w:val="0"/>
        <w:ind w:firstLine="720"/>
        <w:jc w:val="center"/>
        <w:outlineLvl w:val="0"/>
        <w:rPr>
          <w:b/>
          <w:sz w:val="28"/>
          <w:szCs w:val="28"/>
          <w:lang w:eastAsia="en-US"/>
        </w:rPr>
      </w:pPr>
      <w:r w:rsidRPr="00A317B8">
        <w:rPr>
          <w:b/>
          <w:sz w:val="28"/>
          <w:szCs w:val="28"/>
          <w:lang w:eastAsia="en-US"/>
        </w:rPr>
        <w:t>2.6. Общие требования к</w:t>
      </w:r>
      <w:r w:rsidR="00692B98">
        <w:rPr>
          <w:b/>
          <w:sz w:val="28"/>
          <w:szCs w:val="28"/>
          <w:lang w:eastAsia="en-US"/>
        </w:rPr>
        <w:t xml:space="preserve"> </w:t>
      </w:r>
      <w:r w:rsidRPr="00A317B8">
        <w:rPr>
          <w:b/>
          <w:sz w:val="28"/>
          <w:szCs w:val="28"/>
          <w:lang w:eastAsia="en-US"/>
        </w:rPr>
        <w:t xml:space="preserve">отдельным объектам благоустройства </w:t>
      </w:r>
    </w:p>
    <w:p w:rsidR="00F826A3" w:rsidRPr="00FB424F" w:rsidRDefault="00F826A3"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и их элементам</w:t>
      </w:r>
      <w:r>
        <w:rPr>
          <w:b/>
          <w:sz w:val="28"/>
          <w:szCs w:val="28"/>
          <w:lang w:eastAsia="en-US"/>
        </w:rPr>
        <w:t>.</w:t>
      </w:r>
    </w:p>
    <w:p w:rsidR="003960E8" w:rsidRPr="003960E8" w:rsidRDefault="003960E8" w:rsidP="000675EE">
      <w:pPr>
        <w:autoSpaceDE w:val="0"/>
        <w:autoSpaceDN w:val="0"/>
        <w:adjustRightInd w:val="0"/>
        <w:ind w:firstLine="720"/>
        <w:jc w:val="both"/>
        <w:rPr>
          <w:b/>
          <w:sz w:val="28"/>
          <w:szCs w:val="28"/>
        </w:rPr>
      </w:pPr>
      <w:r w:rsidRPr="003960E8">
        <w:rPr>
          <w:b/>
          <w:sz w:val="28"/>
          <w:szCs w:val="28"/>
        </w:rPr>
        <w:t>2.6.1. Ограждения</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1.</w:t>
      </w:r>
      <w:r w:rsidR="00204EA3">
        <w:rPr>
          <w:sz w:val="28"/>
          <w:szCs w:val="28"/>
        </w:rPr>
        <w:t>1</w:t>
      </w:r>
      <w:r>
        <w:rPr>
          <w:sz w:val="28"/>
          <w:szCs w:val="28"/>
        </w:rPr>
        <w:t xml:space="preserve">. При установке ограждений </w:t>
      </w:r>
      <w:r w:rsidRPr="00B03EA7">
        <w:rPr>
          <w:sz w:val="28"/>
          <w:szCs w:val="28"/>
        </w:rPr>
        <w:t>должны быть учтены</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AD5C10" w:rsidRDefault="00AD5C10"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AD5C10" w:rsidRDefault="00AD5C10"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AD5C10" w:rsidRDefault="00AD5C10"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AD5C10" w:rsidRDefault="00AD5C10"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204EA3" w:rsidRDefault="00204EA3"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2</w:t>
      </w:r>
      <w:r w:rsidRPr="00BD4564">
        <w:rPr>
          <w:b/>
          <w:sz w:val="28"/>
          <w:szCs w:val="28"/>
        </w:rPr>
        <w:t>. Водные устройства</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2</w:t>
      </w:r>
      <w:r>
        <w:rPr>
          <w:sz w:val="28"/>
          <w:szCs w:val="28"/>
        </w:rPr>
        <w:t>.</w:t>
      </w:r>
      <w:r w:rsidR="003960E8">
        <w:rPr>
          <w:sz w:val="28"/>
          <w:szCs w:val="28"/>
        </w:rPr>
        <w:t>1</w:t>
      </w:r>
      <w:r>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3</w:t>
      </w:r>
      <w:r w:rsidRPr="00BD4564">
        <w:rPr>
          <w:b/>
          <w:sz w:val="28"/>
          <w:szCs w:val="28"/>
        </w:rPr>
        <w:t>. Уличное коммунально-бытовое оборудование</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1</w:t>
      </w:r>
      <w:r>
        <w:rPr>
          <w:sz w:val="28"/>
          <w:szCs w:val="28"/>
        </w:rPr>
        <w:t xml:space="preserve">. Состав уличного коммунально-бытового оборудования включает в себя различные виды мусоросборников – контейнеров и урн. </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2</w:t>
      </w:r>
      <w:r>
        <w:rPr>
          <w:sz w:val="28"/>
          <w:szCs w:val="28"/>
        </w:rPr>
        <w:t>. Для складирования коммунальных отходов на территории общего пользования необходимо применять контейнеры</w:t>
      </w:r>
      <w:r w:rsidR="00692B98">
        <w:rPr>
          <w:sz w:val="28"/>
          <w:szCs w:val="28"/>
        </w:rPr>
        <w:t xml:space="preserve"> </w:t>
      </w:r>
      <w:r>
        <w:rPr>
          <w:sz w:val="28"/>
          <w:szCs w:val="28"/>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AD5C10" w:rsidRDefault="00AD5C10" w:rsidP="000675EE">
      <w:pPr>
        <w:autoSpaceDE w:val="0"/>
        <w:autoSpaceDN w:val="0"/>
        <w:adjustRightInd w:val="0"/>
        <w:ind w:firstLine="720"/>
        <w:jc w:val="both"/>
        <w:rPr>
          <w:sz w:val="28"/>
          <w:szCs w:val="28"/>
        </w:rPr>
      </w:pPr>
      <w:r>
        <w:rPr>
          <w:sz w:val="28"/>
          <w:szCs w:val="28"/>
        </w:rPr>
        <w:t>1) высота</w:t>
      </w:r>
      <w:r w:rsidR="00204EA3">
        <w:rPr>
          <w:sz w:val="28"/>
          <w:szCs w:val="28"/>
        </w:rPr>
        <w:t xml:space="preserve"> не должна превышать</w:t>
      </w:r>
      <w:smartTag w:uri="urn:schemas-microsoft-com:office:smarttags" w:element="metricconverter">
        <w:smartTagPr>
          <w:attr w:name="ProductID" w:val="100 см"/>
        </w:smartTagPr>
        <w:r>
          <w:rPr>
            <w:sz w:val="28"/>
            <w:szCs w:val="28"/>
          </w:rPr>
          <w:t>100 см</w:t>
        </w:r>
      </w:smartTag>
      <w:r>
        <w:rPr>
          <w:sz w:val="28"/>
          <w:szCs w:val="28"/>
        </w:rPr>
        <w:t>;</w:t>
      </w:r>
    </w:p>
    <w:p w:rsidR="00AD5C10" w:rsidRDefault="00AD5C10"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D5C10" w:rsidRDefault="00AD5C10" w:rsidP="000675EE">
      <w:pPr>
        <w:autoSpaceDE w:val="0"/>
        <w:autoSpaceDN w:val="0"/>
        <w:adjustRightInd w:val="0"/>
        <w:ind w:firstLine="720"/>
        <w:jc w:val="both"/>
        <w:rPr>
          <w:sz w:val="28"/>
          <w:szCs w:val="28"/>
        </w:rPr>
      </w:pPr>
      <w:r>
        <w:rPr>
          <w:sz w:val="28"/>
          <w:szCs w:val="28"/>
        </w:rPr>
        <w:t>3) защита от</w:t>
      </w:r>
      <w:r w:rsidR="00E23B77">
        <w:rPr>
          <w:sz w:val="28"/>
          <w:szCs w:val="28"/>
        </w:rPr>
        <w:t xml:space="preserve"> попадания</w:t>
      </w:r>
      <w:r>
        <w:rPr>
          <w:sz w:val="28"/>
          <w:szCs w:val="28"/>
        </w:rPr>
        <w:t xml:space="preserve"> дождя и снега</w:t>
      </w:r>
      <w:r w:rsidR="00692B98">
        <w:rPr>
          <w:sz w:val="28"/>
          <w:szCs w:val="28"/>
        </w:rPr>
        <w:t xml:space="preserve"> </w:t>
      </w:r>
      <w:r w:rsidR="00E23B77">
        <w:rPr>
          <w:sz w:val="28"/>
          <w:szCs w:val="28"/>
        </w:rPr>
        <w:t>в</w:t>
      </w:r>
      <w:r w:rsidR="00FE0992">
        <w:rPr>
          <w:sz w:val="28"/>
          <w:szCs w:val="28"/>
        </w:rPr>
        <w:t>ов</w:t>
      </w:r>
      <w:r w:rsidR="00E23B77">
        <w:rPr>
          <w:sz w:val="28"/>
          <w:szCs w:val="28"/>
        </w:rPr>
        <w:t xml:space="preserve">нутрь </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w:t>
      </w:r>
      <w:r w:rsidR="003960E8">
        <w:rPr>
          <w:b/>
          <w:sz w:val="28"/>
          <w:szCs w:val="28"/>
        </w:rPr>
        <w:t>6</w:t>
      </w:r>
      <w:r w:rsidRPr="00BD4564">
        <w:rPr>
          <w:b/>
          <w:sz w:val="28"/>
          <w:szCs w:val="28"/>
        </w:rPr>
        <w:t>.</w:t>
      </w:r>
      <w:r w:rsidR="003960E8">
        <w:rPr>
          <w:b/>
          <w:sz w:val="28"/>
          <w:szCs w:val="28"/>
        </w:rPr>
        <w:t>4</w:t>
      </w:r>
      <w:r w:rsidRPr="00BD4564">
        <w:rPr>
          <w:b/>
          <w:sz w:val="28"/>
          <w:szCs w:val="28"/>
        </w:rPr>
        <w:t>. Осветительное оборудование.</w:t>
      </w:r>
    </w:p>
    <w:p w:rsidR="00F826A3" w:rsidRDefault="00F826A3" w:rsidP="000675EE">
      <w:pPr>
        <w:autoSpaceDE w:val="0"/>
        <w:autoSpaceDN w:val="0"/>
        <w:adjustRightInd w:val="0"/>
        <w:ind w:firstLine="720"/>
        <w:jc w:val="both"/>
        <w:rPr>
          <w:sz w:val="28"/>
          <w:szCs w:val="28"/>
        </w:rPr>
      </w:pPr>
      <w:r w:rsidRPr="005F65DF">
        <w:rPr>
          <w:sz w:val="28"/>
          <w:szCs w:val="28"/>
        </w:rPr>
        <w:lastRenderedPageBreak/>
        <w:t>2.6.</w:t>
      </w:r>
      <w:r w:rsidR="003960E8">
        <w:rPr>
          <w:sz w:val="28"/>
          <w:szCs w:val="28"/>
        </w:rPr>
        <w:t>4</w:t>
      </w:r>
      <w:r>
        <w:rPr>
          <w:sz w:val="28"/>
          <w:szCs w:val="28"/>
        </w:rPr>
        <w:t xml:space="preserve">.1. В рамках решения задачи обеспечения качества </w:t>
      </w:r>
      <w:r w:rsidR="008F2723">
        <w:rPr>
          <w:sz w:val="28"/>
          <w:szCs w:val="28"/>
        </w:rPr>
        <w:t>сель</w:t>
      </w:r>
      <w:r>
        <w:rPr>
          <w:sz w:val="28"/>
          <w:szCs w:val="28"/>
        </w:rPr>
        <w:t>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.2. При проектировании функционального, архитектурного освещения, световой информации необходимо обеспечивать:</w:t>
      </w:r>
    </w:p>
    <w:p w:rsidR="00F826A3" w:rsidRDefault="00F826A3"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F826A3" w:rsidRDefault="00F826A3"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Default="00F826A3"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E23B77" w:rsidRDefault="00E23B7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5</w:t>
      </w:r>
      <w:r w:rsidRPr="00BD4564">
        <w:rPr>
          <w:b/>
          <w:sz w:val="28"/>
          <w:szCs w:val="28"/>
        </w:rPr>
        <w:t>. Малые архитектурные формы, уличная мебель</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1</w:t>
      </w:r>
      <w:r>
        <w:rPr>
          <w:sz w:val="28"/>
          <w:szCs w:val="28"/>
        </w:rPr>
        <w:t xml:space="preserve">.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w:t>
      </w:r>
      <w:r w:rsidR="003822B3">
        <w:rPr>
          <w:sz w:val="28"/>
          <w:szCs w:val="28"/>
        </w:rPr>
        <w:t>–</w:t>
      </w:r>
      <w:r>
        <w:rPr>
          <w:sz w:val="28"/>
          <w:szCs w:val="28"/>
        </w:rPr>
        <w:t xml:space="preserve"> на площадках для настольных игр, летних кафе:</w:t>
      </w:r>
    </w:p>
    <w:p w:rsidR="00F826A3" w:rsidRDefault="00F826A3"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Pr>
          <w:sz w:val="28"/>
          <w:szCs w:val="28"/>
        </w:rPr>
        <w:t xml:space="preserve">ется </w:t>
      </w:r>
      <w:r>
        <w:rPr>
          <w:sz w:val="28"/>
          <w:szCs w:val="28"/>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Default="00F826A3" w:rsidP="000675EE">
      <w:pPr>
        <w:autoSpaceDE w:val="0"/>
        <w:autoSpaceDN w:val="0"/>
        <w:adjustRightInd w:val="0"/>
        <w:ind w:firstLine="720"/>
        <w:jc w:val="both"/>
        <w:rPr>
          <w:sz w:val="28"/>
          <w:szCs w:val="28"/>
        </w:rPr>
      </w:pPr>
      <w:r>
        <w:rPr>
          <w:sz w:val="28"/>
          <w:szCs w:val="28"/>
        </w:rPr>
        <w:t xml:space="preserve">2) наличие спинок для скамеек рекреационных зон, наличие спинок и поручней для скамеек дворовых </w:t>
      </w:r>
      <w:r w:rsidR="00C13AD6">
        <w:rPr>
          <w:sz w:val="28"/>
          <w:szCs w:val="28"/>
        </w:rPr>
        <w:t>территорий</w:t>
      </w:r>
      <w:r>
        <w:rPr>
          <w:sz w:val="28"/>
          <w:szCs w:val="28"/>
        </w:rPr>
        <w:t>, отсутствие спинок и поручней для скамеек транзитных зон;</w:t>
      </w:r>
    </w:p>
    <w:p w:rsidR="00F826A3" w:rsidRDefault="00F826A3"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5.2</w:t>
      </w:r>
      <w:r>
        <w:rPr>
          <w:sz w:val="28"/>
          <w:szCs w:val="28"/>
        </w:rPr>
        <w:t>. Для защиты малых архитектурных форм, уличной мебели от вандализма используются:</w:t>
      </w:r>
    </w:p>
    <w:p w:rsidR="00F826A3" w:rsidRDefault="00F826A3"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F826A3" w:rsidRDefault="00F826A3" w:rsidP="000675EE">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F826A3" w:rsidRDefault="00F826A3" w:rsidP="000675EE">
      <w:pPr>
        <w:autoSpaceDE w:val="0"/>
        <w:autoSpaceDN w:val="0"/>
        <w:adjustRightInd w:val="0"/>
        <w:ind w:firstLine="720"/>
        <w:jc w:val="both"/>
        <w:rPr>
          <w:sz w:val="28"/>
          <w:szCs w:val="28"/>
        </w:rPr>
      </w:pPr>
      <w:r>
        <w:rPr>
          <w:sz w:val="28"/>
          <w:szCs w:val="28"/>
        </w:rPr>
        <w:t>3) темные тона окраски или материалов;</w:t>
      </w:r>
    </w:p>
    <w:p w:rsidR="00F826A3" w:rsidRDefault="00F826A3" w:rsidP="000675EE">
      <w:pPr>
        <w:autoSpaceDE w:val="0"/>
        <w:autoSpaceDN w:val="0"/>
        <w:adjustRightInd w:val="0"/>
        <w:ind w:firstLine="720"/>
        <w:jc w:val="both"/>
        <w:rPr>
          <w:sz w:val="28"/>
          <w:szCs w:val="28"/>
        </w:rPr>
      </w:pPr>
      <w:r>
        <w:rPr>
          <w:sz w:val="28"/>
          <w:szCs w:val="28"/>
        </w:rPr>
        <w:t xml:space="preserve">4) группировку объектов </w:t>
      </w:r>
      <w:r w:rsidR="003822B3">
        <w:rPr>
          <w:sz w:val="28"/>
          <w:szCs w:val="28"/>
        </w:rPr>
        <w:t>«</w:t>
      </w:r>
      <w:r>
        <w:rPr>
          <w:sz w:val="28"/>
          <w:szCs w:val="28"/>
        </w:rPr>
        <w:t>бок к боку</w:t>
      </w:r>
      <w:r w:rsidR="003822B3">
        <w:rPr>
          <w:sz w:val="28"/>
          <w:szCs w:val="28"/>
        </w:rPr>
        <w:t>»</w:t>
      </w:r>
      <w:r>
        <w:rPr>
          <w:sz w:val="28"/>
          <w:szCs w:val="28"/>
        </w:rPr>
        <w:t xml:space="preserve">, </w:t>
      </w:r>
      <w:r w:rsidR="003822B3">
        <w:rPr>
          <w:sz w:val="28"/>
          <w:szCs w:val="28"/>
        </w:rPr>
        <w:t>«</w:t>
      </w:r>
      <w:r>
        <w:rPr>
          <w:sz w:val="28"/>
          <w:szCs w:val="28"/>
        </w:rPr>
        <w:t>спиной к спине</w:t>
      </w:r>
      <w:r w:rsidR="003822B3">
        <w:rPr>
          <w:sz w:val="28"/>
          <w:szCs w:val="28"/>
        </w:rPr>
        <w:t>»</w:t>
      </w:r>
      <w:r>
        <w:rPr>
          <w:sz w:val="28"/>
          <w:szCs w:val="28"/>
        </w:rPr>
        <w:t xml:space="preserve"> или к стене здания, в том числе объектов, стоящих на небольшом расстоянии друг от друга (например, банкоматы).</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3</w:t>
      </w:r>
      <w:r>
        <w:rPr>
          <w:sz w:val="28"/>
          <w:szCs w:val="28"/>
        </w:rPr>
        <w:t xml:space="preserve">. Окраска малых архитектурных форм, уличной мебели выполняется в максимально нейтральном к среде цвете (например, использование нейтрального цвета </w:t>
      </w:r>
      <w:r w:rsidR="003822B3">
        <w:rPr>
          <w:sz w:val="28"/>
          <w:szCs w:val="28"/>
        </w:rPr>
        <w:t>–</w:t>
      </w:r>
      <w:r>
        <w:rPr>
          <w:sz w:val="28"/>
          <w:szCs w:val="28"/>
        </w:rPr>
        <w:t xml:space="preserve"> черного, серого, белого, темные оттенки других цветов).</w:t>
      </w:r>
    </w:p>
    <w:p w:rsidR="00C13AD6" w:rsidRDefault="00C13AD6"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lastRenderedPageBreak/>
        <w:t>2.6.</w:t>
      </w:r>
      <w:r w:rsidR="00AD5C10">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.2. Колористическое решение зданий и сооружений проектир</w:t>
      </w:r>
      <w:r w:rsidR="00AD5C10">
        <w:rPr>
          <w:sz w:val="28"/>
          <w:szCs w:val="28"/>
        </w:rPr>
        <w:t>уется</w:t>
      </w:r>
      <w:r>
        <w:rPr>
          <w:sz w:val="28"/>
          <w:szCs w:val="28"/>
        </w:rPr>
        <w:t xml:space="preserve"> с учетом концепции общего цветового решения застройки улиц и территорий населенного пункта.</w:t>
      </w:r>
    </w:p>
    <w:p w:rsidR="008F2723" w:rsidRPr="000C1705" w:rsidRDefault="008F2723" w:rsidP="008F2723">
      <w:pPr>
        <w:autoSpaceDE w:val="0"/>
        <w:autoSpaceDN w:val="0"/>
        <w:adjustRightInd w:val="0"/>
        <w:ind w:firstLine="567"/>
        <w:jc w:val="both"/>
        <w:rPr>
          <w:sz w:val="28"/>
          <w:szCs w:val="28"/>
        </w:rPr>
      </w:pPr>
      <w:r w:rsidRPr="000C1705">
        <w:rPr>
          <w:sz w:val="28"/>
          <w:szCs w:val="28"/>
        </w:rPr>
        <w:t>2.6.</w:t>
      </w:r>
      <w:r>
        <w:rPr>
          <w:sz w:val="28"/>
          <w:szCs w:val="28"/>
        </w:rPr>
        <w:t>6</w:t>
      </w:r>
      <w:r w:rsidRPr="000C1705">
        <w:rPr>
          <w:sz w:val="28"/>
          <w:szCs w:val="28"/>
        </w:rPr>
        <w:t>.3.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0C1705" w:rsidRDefault="008F2723" w:rsidP="008F2723">
      <w:pPr>
        <w:autoSpaceDE w:val="0"/>
        <w:autoSpaceDN w:val="0"/>
        <w:adjustRightInd w:val="0"/>
        <w:ind w:firstLine="567"/>
        <w:jc w:val="both"/>
        <w:rPr>
          <w:sz w:val="28"/>
          <w:szCs w:val="28"/>
        </w:rPr>
      </w:pPr>
      <w:r w:rsidRPr="000C1705">
        <w:rPr>
          <w:sz w:val="28"/>
          <w:szCs w:val="28"/>
        </w:rPr>
        <w:t>2.6.</w:t>
      </w:r>
      <w:r>
        <w:rPr>
          <w:sz w:val="28"/>
          <w:szCs w:val="28"/>
        </w:rPr>
        <w:t>6</w:t>
      </w:r>
      <w:r w:rsidRPr="000C1705">
        <w:rPr>
          <w:sz w:val="28"/>
          <w:szCs w:val="28"/>
        </w:rPr>
        <w:t>.4.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0C1705" w:rsidRDefault="008F2723" w:rsidP="008F2723">
      <w:pPr>
        <w:autoSpaceDE w:val="0"/>
        <w:autoSpaceDN w:val="0"/>
        <w:adjustRightInd w:val="0"/>
        <w:ind w:firstLine="567"/>
        <w:jc w:val="both"/>
        <w:rPr>
          <w:sz w:val="28"/>
          <w:szCs w:val="28"/>
        </w:rPr>
      </w:pPr>
      <w:r w:rsidRPr="000C1705">
        <w:rPr>
          <w:sz w:val="28"/>
          <w:szCs w:val="28"/>
        </w:rPr>
        <w:t>2.6.</w:t>
      </w:r>
      <w:r>
        <w:rPr>
          <w:sz w:val="28"/>
          <w:szCs w:val="28"/>
        </w:rPr>
        <w:t>6</w:t>
      </w:r>
      <w:r w:rsidRPr="000C1705">
        <w:rPr>
          <w:sz w:val="28"/>
          <w:szCs w:val="28"/>
        </w:rPr>
        <w:t>.5.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7</w:t>
      </w:r>
      <w:r w:rsidRPr="00BD4564">
        <w:rPr>
          <w:b/>
          <w:sz w:val="28"/>
          <w:szCs w:val="28"/>
        </w:rPr>
        <w:t>. Требования к организации детских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.2. Не допускается организация подходов к детским площадкам с проезжей части.</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5F2305" w:rsidRDefault="00F826A3" w:rsidP="000675EE">
      <w:pPr>
        <w:ind w:firstLine="720"/>
        <w:jc w:val="both"/>
        <w:rPr>
          <w:sz w:val="28"/>
          <w:szCs w:val="28"/>
        </w:rPr>
      </w:pPr>
      <w:r>
        <w:rPr>
          <w:sz w:val="28"/>
          <w:szCs w:val="28"/>
        </w:rPr>
        <w:t>2.6.</w:t>
      </w:r>
      <w:r w:rsidR="002E6B34">
        <w:rPr>
          <w:sz w:val="28"/>
          <w:szCs w:val="28"/>
        </w:rPr>
        <w:t>7</w:t>
      </w:r>
      <w:r>
        <w:rPr>
          <w:sz w:val="28"/>
          <w:szCs w:val="28"/>
        </w:rPr>
        <w:t xml:space="preserve">.4.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w:t>
      </w:r>
      <w:r w:rsidR="003822B3">
        <w:rPr>
          <w:sz w:val="28"/>
          <w:szCs w:val="28"/>
        </w:rPr>
        <w:t>–</w:t>
      </w:r>
      <w:r w:rsidRPr="005F2305">
        <w:rPr>
          <w:sz w:val="28"/>
          <w:szCs w:val="28"/>
        </w:rPr>
        <w:t xml:space="preserve">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F826A3" w:rsidRPr="005F2305" w:rsidRDefault="00F826A3"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F2305" w:rsidRDefault="00F826A3" w:rsidP="000675EE">
      <w:pPr>
        <w:ind w:firstLine="720"/>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sidR="002E6B34">
        <w:rPr>
          <w:sz w:val="28"/>
          <w:szCs w:val="28"/>
        </w:rPr>
        <w:t>.</w:t>
      </w:r>
    </w:p>
    <w:p w:rsidR="00F826A3" w:rsidRPr="005F2305" w:rsidRDefault="00F826A3" w:rsidP="000675EE">
      <w:pPr>
        <w:ind w:firstLine="720"/>
        <w:jc w:val="both"/>
        <w:rPr>
          <w:sz w:val="28"/>
          <w:szCs w:val="28"/>
        </w:rPr>
      </w:pPr>
      <w:r w:rsidRPr="005F2305">
        <w:rPr>
          <w:sz w:val="28"/>
          <w:szCs w:val="28"/>
        </w:rPr>
        <w:t xml:space="preserve">Не допускается наличие на детской площадке выступающих элементов оборудования с острыми концами или кромками, а также наличие </w:t>
      </w:r>
      <w:r w:rsidRPr="005F2305">
        <w:rPr>
          <w:sz w:val="28"/>
          <w:szCs w:val="28"/>
        </w:rPr>
        <w:lastRenderedPageBreak/>
        <w:t>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Default="00F826A3"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F826A3"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9A2227" w:rsidRPr="00A4771D"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8</w:t>
      </w:r>
      <w:r w:rsidRPr="00BD4564">
        <w:rPr>
          <w:b/>
          <w:sz w:val="28"/>
          <w:szCs w:val="28"/>
        </w:rPr>
        <w:t>. Требования к организации площадок для отдыха и досуга</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9</w:t>
      </w:r>
      <w:r w:rsidRPr="00BD4564">
        <w:rPr>
          <w:b/>
          <w:sz w:val="28"/>
          <w:szCs w:val="28"/>
        </w:rPr>
        <w:t>. Требования к организации спортивных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9</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2E6B34">
        <w:rPr>
          <w:b/>
          <w:sz w:val="28"/>
          <w:szCs w:val="28"/>
        </w:rPr>
        <w:t>2.6.1</w:t>
      </w:r>
      <w:r w:rsidR="002E6B34" w:rsidRPr="002E6B34">
        <w:rPr>
          <w:b/>
          <w:sz w:val="28"/>
          <w:szCs w:val="28"/>
        </w:rPr>
        <w:t>0</w:t>
      </w:r>
      <w:r w:rsidRPr="002E6B34">
        <w:rPr>
          <w:b/>
          <w:sz w:val="28"/>
          <w:szCs w:val="28"/>
        </w:rPr>
        <w:t>. Требования к организации контейнерных площадок.</w:t>
      </w:r>
    </w:p>
    <w:p w:rsidR="00F826A3" w:rsidRDefault="002E6B34" w:rsidP="000675EE">
      <w:pPr>
        <w:autoSpaceDE w:val="0"/>
        <w:autoSpaceDN w:val="0"/>
        <w:adjustRightInd w:val="0"/>
        <w:ind w:firstLine="720"/>
        <w:jc w:val="both"/>
        <w:rPr>
          <w:sz w:val="28"/>
          <w:szCs w:val="28"/>
        </w:rPr>
      </w:pPr>
      <w:r>
        <w:rPr>
          <w:sz w:val="28"/>
          <w:szCs w:val="28"/>
        </w:rPr>
        <w:t xml:space="preserve">2.6.10.1. </w:t>
      </w:r>
      <w:r w:rsidR="00F826A3"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3</w:t>
      </w:r>
      <w:r w:rsidRPr="002E6B34">
        <w:rPr>
          <w:sz w:val="28"/>
          <w:szCs w:val="28"/>
        </w:rPr>
        <w:t xml:space="preserve">. Размер контейнерной площадки определяется исходя из задач, габаритов и количества контейнеров, используемых для складирования </w:t>
      </w:r>
      <w:r w:rsidRPr="002E6B34">
        <w:rPr>
          <w:sz w:val="28"/>
          <w:szCs w:val="28"/>
        </w:rPr>
        <w:lastRenderedPageBreak/>
        <w:t>отходов, но не более предусмотренного санитарно-эпидемиологическими требованиями.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2E6B34" w:rsidRDefault="009A2227" w:rsidP="000675EE">
      <w:pPr>
        <w:autoSpaceDE w:val="0"/>
        <w:autoSpaceDN w:val="0"/>
        <w:adjustRightInd w:val="0"/>
        <w:ind w:firstLine="720"/>
        <w:jc w:val="both"/>
        <w:rPr>
          <w:sz w:val="28"/>
          <w:szCs w:val="28"/>
        </w:rPr>
      </w:pPr>
    </w:p>
    <w:p w:rsidR="00F826A3" w:rsidRDefault="00A0754D" w:rsidP="000675EE">
      <w:pPr>
        <w:autoSpaceDE w:val="0"/>
        <w:autoSpaceDN w:val="0"/>
        <w:adjustRightInd w:val="0"/>
        <w:ind w:firstLine="720"/>
        <w:jc w:val="both"/>
        <w:rPr>
          <w:b/>
          <w:sz w:val="28"/>
          <w:szCs w:val="28"/>
        </w:rPr>
      </w:pPr>
      <w:r>
        <w:rPr>
          <w:b/>
          <w:sz w:val="28"/>
          <w:szCs w:val="28"/>
        </w:rPr>
        <w:t>2.6.11</w:t>
      </w:r>
      <w:r w:rsidR="00F826A3" w:rsidRPr="00BD4564">
        <w:rPr>
          <w:b/>
          <w:sz w:val="28"/>
          <w:szCs w:val="28"/>
        </w:rPr>
        <w:t>. Требования к организации площадок для выгула домашних животных</w:t>
      </w:r>
      <w:r w:rsidR="00F826A3">
        <w:rPr>
          <w:b/>
          <w:sz w:val="28"/>
          <w:szCs w:val="28"/>
        </w:rPr>
        <w:t>.</w:t>
      </w:r>
    </w:p>
    <w:p w:rsidR="00F826A3" w:rsidRPr="00A0754D" w:rsidRDefault="00A0754D" w:rsidP="000675EE">
      <w:pPr>
        <w:autoSpaceDE w:val="0"/>
        <w:autoSpaceDN w:val="0"/>
        <w:adjustRightInd w:val="0"/>
        <w:ind w:firstLine="720"/>
        <w:jc w:val="both"/>
        <w:rPr>
          <w:bCs/>
          <w:sz w:val="28"/>
          <w:szCs w:val="28"/>
        </w:rPr>
      </w:pPr>
      <w:r w:rsidRPr="00A0754D">
        <w:rPr>
          <w:bCs/>
          <w:sz w:val="28"/>
          <w:szCs w:val="28"/>
        </w:rPr>
        <w:t xml:space="preserve">2.6.11.1. </w:t>
      </w:r>
      <w:r w:rsidR="00F826A3" w:rsidRPr="00A0754D">
        <w:rPr>
          <w:bCs/>
          <w:sz w:val="28"/>
          <w:szCs w:val="28"/>
        </w:rPr>
        <w:t xml:space="preserve">Для выгула </w:t>
      </w:r>
      <w:r w:rsidRPr="00A0754D">
        <w:rPr>
          <w:bCs/>
          <w:sz w:val="28"/>
          <w:szCs w:val="28"/>
        </w:rPr>
        <w:t>животных</w:t>
      </w:r>
      <w:r w:rsidR="00F826A3" w:rsidRPr="00A0754D">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Default="00A0754D" w:rsidP="000675EE">
      <w:pPr>
        <w:autoSpaceDE w:val="0"/>
        <w:autoSpaceDN w:val="0"/>
        <w:adjustRightInd w:val="0"/>
        <w:ind w:firstLine="720"/>
        <w:jc w:val="both"/>
        <w:rPr>
          <w:sz w:val="28"/>
          <w:szCs w:val="28"/>
        </w:rPr>
      </w:pPr>
      <w:r>
        <w:rPr>
          <w:sz w:val="28"/>
          <w:szCs w:val="28"/>
        </w:rPr>
        <w:t xml:space="preserve">2.6.11.2. </w:t>
      </w:r>
      <w:r w:rsidR="00F826A3"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D75BF2" w:rsidRDefault="00F826A3" w:rsidP="000675EE">
      <w:pPr>
        <w:autoSpaceDE w:val="0"/>
        <w:autoSpaceDN w:val="0"/>
        <w:adjustRightInd w:val="0"/>
        <w:ind w:firstLine="720"/>
        <w:jc w:val="both"/>
        <w:rPr>
          <w:sz w:val="28"/>
          <w:szCs w:val="28"/>
        </w:rPr>
      </w:pPr>
      <w:r w:rsidRPr="005F65DF">
        <w:rPr>
          <w:sz w:val="28"/>
          <w:szCs w:val="28"/>
        </w:rPr>
        <w:t>2.6.</w:t>
      </w:r>
      <w:r>
        <w:rPr>
          <w:sz w:val="28"/>
          <w:szCs w:val="28"/>
        </w:rPr>
        <w:t>1</w:t>
      </w:r>
      <w:r w:rsidR="00A0754D">
        <w:rPr>
          <w:sz w:val="28"/>
          <w:szCs w:val="28"/>
        </w:rPr>
        <w:t>1</w:t>
      </w:r>
      <w:r>
        <w:rPr>
          <w:sz w:val="28"/>
          <w:szCs w:val="28"/>
        </w:rPr>
        <w:t>.</w:t>
      </w:r>
      <w:r w:rsidR="00A0754D">
        <w:rPr>
          <w:sz w:val="28"/>
          <w:szCs w:val="28"/>
        </w:rPr>
        <w:t>3</w:t>
      </w:r>
      <w:r>
        <w:rPr>
          <w:sz w:val="28"/>
          <w:szCs w:val="28"/>
        </w:rPr>
        <w:t xml:space="preserve">.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Default="00F826A3"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3D32B5" w:rsidRDefault="003D32B5" w:rsidP="000675EE">
      <w:pPr>
        <w:pStyle w:val="ConsPlusNormal"/>
        <w:jc w:val="center"/>
        <w:rPr>
          <w:rFonts w:ascii="Times New Roman" w:hAnsi="Times New Roman" w:cs="Times New Roman"/>
          <w:b/>
          <w:sz w:val="28"/>
          <w:szCs w:val="28"/>
          <w:lang w:eastAsia="en-US"/>
        </w:rPr>
      </w:pPr>
    </w:p>
    <w:p w:rsidR="00F826A3" w:rsidRPr="001F3650" w:rsidRDefault="00F826A3"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w:t>
      </w:r>
      <w:r w:rsidR="008D0B28">
        <w:rPr>
          <w:rFonts w:ascii="Times New Roman" w:hAnsi="Times New Roman" w:cs="Times New Roman"/>
          <w:b/>
          <w:sz w:val="28"/>
          <w:szCs w:val="28"/>
          <w:lang w:eastAsia="en-US"/>
        </w:rPr>
        <w:t>жилой</w:t>
      </w:r>
      <w:r w:rsidRPr="001F3650">
        <w:rPr>
          <w:rFonts w:ascii="Times New Roman" w:hAnsi="Times New Roman" w:cs="Times New Roman"/>
          <w:b/>
          <w:sz w:val="28"/>
          <w:szCs w:val="28"/>
          <w:lang w:eastAsia="en-US"/>
        </w:rPr>
        <w:t xml:space="preserve"> среды дл</w:t>
      </w:r>
      <w:r>
        <w:rPr>
          <w:rFonts w:ascii="Times New Roman" w:hAnsi="Times New Roman" w:cs="Times New Roman"/>
          <w:b/>
          <w:sz w:val="28"/>
          <w:szCs w:val="28"/>
          <w:lang w:eastAsia="en-US"/>
        </w:rPr>
        <w:t>я маломобильных групп населения</w:t>
      </w:r>
    </w:p>
    <w:p w:rsidR="00F826A3" w:rsidRPr="004923F3" w:rsidRDefault="00F826A3"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Default="00F826A3"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w:t>
      </w:r>
      <w:r w:rsidRPr="004923F3">
        <w:rPr>
          <w:rFonts w:ascii="Times New Roman" w:hAnsi="Times New Roman" w:cs="Times New Roman"/>
          <w:bCs/>
          <w:sz w:val="28"/>
          <w:szCs w:val="28"/>
        </w:rPr>
        <w:lastRenderedPageBreak/>
        <w:t>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26A3" w:rsidRDefault="00F826A3" w:rsidP="000675EE">
      <w:pPr>
        <w:pStyle w:val="ConsPlusNormal"/>
        <w:jc w:val="center"/>
        <w:rPr>
          <w:rFonts w:ascii="Times New Roman" w:hAnsi="Times New Roman" w:cs="Times New Roman"/>
          <w:b/>
          <w:sz w:val="28"/>
          <w:szCs w:val="28"/>
          <w:lang w:eastAsia="en-US"/>
        </w:rPr>
      </w:pPr>
    </w:p>
    <w:p w:rsidR="00F826A3" w:rsidRPr="001A5045" w:rsidRDefault="00F826A3"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F826A3" w:rsidRPr="001A5045" w:rsidRDefault="00F826A3" w:rsidP="000675EE">
      <w:pPr>
        <w:pStyle w:val="ConsPlusNormal"/>
        <w:jc w:val="center"/>
        <w:rPr>
          <w:rFonts w:ascii="Times New Roman" w:hAnsi="Times New Roman" w:cs="Times New Roman"/>
          <w:color w:val="7030A0"/>
          <w:sz w:val="28"/>
          <w:szCs w:val="28"/>
        </w:rPr>
      </w:pPr>
    </w:p>
    <w:p w:rsidR="00242150" w:rsidRPr="000C1705" w:rsidRDefault="00242150" w:rsidP="00242150">
      <w:pPr>
        <w:autoSpaceDE w:val="0"/>
        <w:autoSpaceDN w:val="0"/>
        <w:adjustRightInd w:val="0"/>
        <w:ind w:firstLine="567"/>
        <w:jc w:val="center"/>
        <w:rPr>
          <w:rFonts w:eastAsiaTheme="minorHAnsi"/>
          <w:b/>
          <w:sz w:val="28"/>
          <w:szCs w:val="28"/>
          <w:lang w:eastAsia="en-US"/>
        </w:rPr>
      </w:pPr>
      <w:r w:rsidRPr="000C1705">
        <w:rPr>
          <w:rFonts w:eastAsiaTheme="minorHAnsi"/>
          <w:b/>
          <w:sz w:val="28"/>
          <w:szCs w:val="28"/>
          <w:lang w:eastAsia="en-US"/>
        </w:rPr>
        <w:t>4.1. Уборка территории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4.1.3. На территории Карапсельского сельсовета  запрещается накапливать и размещать отходы производства и потребления в несанкционированных местах.</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w:t>
      </w:r>
      <w:r w:rsidR="003822B3">
        <w:rPr>
          <w:bCs/>
          <w:sz w:val="28"/>
          <w:szCs w:val="28"/>
        </w:rPr>
        <w:t>–</w:t>
      </w:r>
      <w:r w:rsidRPr="000C1705">
        <w:rPr>
          <w:bCs/>
          <w:sz w:val="28"/>
          <w:szCs w:val="28"/>
        </w:rPr>
        <w:t xml:space="preserve"> рекультивацию земельного участка.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0C1705">
          <w:rPr>
            <w:bCs/>
            <w:sz w:val="28"/>
            <w:szCs w:val="28"/>
          </w:rPr>
          <w:t xml:space="preserve">пунктом 4.1.1. </w:t>
        </w:r>
      </w:hyperlink>
      <w:r w:rsidRPr="000C1705">
        <w:rPr>
          <w:bCs/>
          <w:sz w:val="28"/>
          <w:szCs w:val="28"/>
        </w:rPr>
        <w:t xml:space="preserve"> настоящих Правил благоустройства.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4.1.5. На территории общего пользования Карапсельского сельсовета запрещается сжигание отходов производства и потребления.</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Pr>
          <w:bCs/>
          <w:sz w:val="28"/>
          <w:szCs w:val="28"/>
        </w:rPr>
        <w:t xml:space="preserve"> </w:t>
      </w:r>
      <w:r w:rsidRPr="000C1705">
        <w:rPr>
          <w:bCs/>
          <w:sz w:val="28"/>
          <w:szCs w:val="28"/>
        </w:rPr>
        <w:t>организациями.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Запрещается складирование отходов, образовавшихся во время ремонта, в местах временного хранения отходов.</w:t>
      </w:r>
    </w:p>
    <w:p w:rsidR="00242150" w:rsidRPr="000C1705" w:rsidRDefault="00242150" w:rsidP="00242150">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0C1705" w:rsidRDefault="00242150" w:rsidP="00242150">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lastRenderedPageBreak/>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4.1.10.  Для сбора отходов производства и потребления физических и юридических лиц, указанных в </w:t>
      </w:r>
      <w:hyperlink r:id="rId10" w:history="1">
        <w:r w:rsidRPr="000C1705">
          <w:rPr>
            <w:bCs/>
            <w:sz w:val="28"/>
            <w:szCs w:val="28"/>
          </w:rPr>
          <w:t>пункте 4.1.1</w:t>
        </w:r>
      </w:hyperlink>
      <w:r w:rsidRPr="000C1705">
        <w:rPr>
          <w:bCs/>
          <w:sz w:val="28"/>
          <w:szCs w:val="28"/>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Разрешение на размещение мест временного хранения отходов дает администрация </w:t>
      </w:r>
      <w:r w:rsidRPr="000C1705">
        <w:rPr>
          <w:sz w:val="28"/>
          <w:szCs w:val="28"/>
        </w:rPr>
        <w:t>Карапсельского сельсовета.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0C1705">
          <w:rPr>
            <w:bCs/>
            <w:sz w:val="28"/>
            <w:szCs w:val="28"/>
          </w:rPr>
          <w:t>разделом 4</w:t>
        </w:r>
      </w:hyperlink>
      <w:r w:rsidRPr="000C1705">
        <w:rPr>
          <w:bCs/>
          <w:sz w:val="28"/>
          <w:szCs w:val="28"/>
        </w:rPr>
        <w:t xml:space="preserve"> настоящих Правил благоустройства.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history="1">
        <w:r w:rsidRPr="000C1705">
          <w:rPr>
            <w:bCs/>
            <w:sz w:val="28"/>
            <w:szCs w:val="28"/>
          </w:rPr>
          <w:t>пунктом 4.1.1</w:t>
        </w:r>
      </w:hyperlink>
      <w:r w:rsidRPr="000C1705">
        <w:rPr>
          <w:bCs/>
          <w:sz w:val="28"/>
          <w:szCs w:val="28"/>
        </w:rPr>
        <w:t xml:space="preserve"> настоящих Правил благоустройства.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242150" w:rsidRPr="000C1705" w:rsidRDefault="00242150" w:rsidP="00242150">
      <w:pPr>
        <w:autoSpaceDE w:val="0"/>
        <w:autoSpaceDN w:val="0"/>
        <w:adjustRightInd w:val="0"/>
        <w:ind w:firstLine="567"/>
        <w:jc w:val="both"/>
        <w:rPr>
          <w:bCs/>
          <w:sz w:val="28"/>
          <w:szCs w:val="28"/>
        </w:rPr>
      </w:pPr>
      <w:r w:rsidRPr="000C1705">
        <w:rPr>
          <w:sz w:val="28"/>
          <w:szCs w:val="28"/>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lastRenderedPageBreak/>
        <w:t>4.1.16. При уборке в ночное время следует принимать меры, предупреждающие шум.</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4.1.22. Жидкие нечистоты необходимо вывозить по договорам или разовым заявкам организациям, имеющим специальный транспорт.</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3" w:history="1">
        <w:r w:rsidRPr="000C1705">
          <w:rPr>
            <w:bCs/>
            <w:sz w:val="28"/>
            <w:szCs w:val="28"/>
          </w:rPr>
          <w:t>пункте 4.1.1</w:t>
        </w:r>
      </w:hyperlink>
      <w:r w:rsidRPr="000C1705">
        <w:rPr>
          <w:bCs/>
          <w:sz w:val="28"/>
          <w:szCs w:val="28"/>
        </w:rPr>
        <w:t xml:space="preserve"> настоящих Правил благоустройства.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4.1.27. Запрещается производить слив воды на тротуары, газоны, проезжую часть дороги.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w:t>
      </w:r>
      <w:r w:rsidR="003822B3">
        <w:rPr>
          <w:bCs/>
          <w:sz w:val="28"/>
          <w:szCs w:val="28"/>
        </w:rPr>
        <w:t>–</w:t>
      </w:r>
      <w:r w:rsidRPr="000C1705">
        <w:rPr>
          <w:bCs/>
          <w:sz w:val="28"/>
          <w:szCs w:val="28"/>
        </w:rPr>
        <w:t xml:space="preserve"> ежедневно.</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0C1705" w:rsidRDefault="00242150" w:rsidP="00242150">
      <w:pPr>
        <w:pStyle w:val="ConsPlusNormal"/>
        <w:ind w:firstLine="567"/>
        <w:jc w:val="both"/>
        <w:rPr>
          <w:rFonts w:ascii="Times New Roman" w:hAnsi="Times New Roman" w:cs="Times New Roman"/>
          <w:bCs/>
          <w:sz w:val="28"/>
          <w:szCs w:val="28"/>
        </w:rPr>
      </w:pPr>
      <w:r w:rsidRPr="000C1705">
        <w:rPr>
          <w:rFonts w:ascii="Times New Roman" w:hAnsi="Times New Roman" w:cs="Times New Roman"/>
          <w:bCs/>
          <w:sz w:val="28"/>
          <w:szCs w:val="28"/>
        </w:rPr>
        <w:t xml:space="preserve">4.1.30. Уборка и очистка территорий, отведенных для размещения и эксплуатации линий электропередач, газовых, водопроводных и тепловых </w:t>
      </w:r>
      <w:r w:rsidRPr="000C1705">
        <w:rPr>
          <w:rFonts w:ascii="Times New Roman" w:hAnsi="Times New Roman" w:cs="Times New Roman"/>
          <w:bCs/>
          <w:sz w:val="28"/>
          <w:szCs w:val="28"/>
        </w:rPr>
        <w:lastRenderedPageBreak/>
        <w:t xml:space="preserve">сетей, осуществляться силами и средствами организаций, эксплуатирующих указанные сети и линии электропередач. </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Запрещается складирование нечистот на проезжую часть улиц, тротуары и газоны.</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0C1705" w:rsidRDefault="00242150" w:rsidP="00242150">
      <w:pPr>
        <w:ind w:firstLine="567"/>
        <w:jc w:val="both"/>
        <w:rPr>
          <w:color w:val="000000"/>
          <w:sz w:val="28"/>
          <w:szCs w:val="28"/>
        </w:rPr>
      </w:pPr>
      <w:r w:rsidRPr="000C1705">
        <w:rPr>
          <w:bCs/>
          <w:sz w:val="28"/>
          <w:szCs w:val="28"/>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0C1705">
        <w:rPr>
          <w:color w:val="000000"/>
          <w:sz w:val="28"/>
          <w:szCs w:val="28"/>
        </w:rPr>
        <w:t xml:space="preserve"> в порядке, предусмотренном действующим законодательством.</w:t>
      </w:r>
    </w:p>
    <w:p w:rsidR="00242150" w:rsidRPr="000C1705" w:rsidRDefault="00242150" w:rsidP="00242150">
      <w:pPr>
        <w:ind w:firstLine="567"/>
        <w:jc w:val="both"/>
        <w:rPr>
          <w:color w:val="000000"/>
          <w:sz w:val="28"/>
          <w:szCs w:val="28"/>
        </w:rPr>
      </w:pPr>
      <w:r w:rsidRPr="000C1705">
        <w:rPr>
          <w:color w:val="000000"/>
          <w:sz w:val="28"/>
          <w:szCs w:val="28"/>
        </w:rPr>
        <w:t>Для проведения повсеместной, добровольной, общественной уборки</w:t>
      </w:r>
      <w:r w:rsidRPr="000C1705">
        <w:rPr>
          <w:bCs/>
          <w:sz w:val="28"/>
          <w:szCs w:val="28"/>
        </w:rPr>
        <w:t xml:space="preserve">, благоустройству и озеленению территории Карапсельского сельсовета </w:t>
      </w:r>
      <w:r w:rsidRPr="000C1705">
        <w:rPr>
          <w:color w:val="000000"/>
          <w:sz w:val="28"/>
          <w:szCs w:val="28"/>
        </w:rPr>
        <w:t xml:space="preserve">устанавливается единый санитарный день. </w:t>
      </w:r>
    </w:p>
    <w:p w:rsidR="00242150" w:rsidRDefault="00242150" w:rsidP="00242150">
      <w:pPr>
        <w:ind w:firstLine="567"/>
        <w:jc w:val="both"/>
        <w:rPr>
          <w:color w:val="000000"/>
          <w:sz w:val="28"/>
          <w:szCs w:val="28"/>
        </w:rPr>
      </w:pPr>
      <w:r w:rsidRPr="000C1705">
        <w:rPr>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Pr>
          <w:color w:val="000000"/>
          <w:sz w:val="28"/>
          <w:szCs w:val="28"/>
        </w:rPr>
        <w:br/>
      </w:r>
      <w:r>
        <w:rPr>
          <w:color w:val="000000"/>
          <w:sz w:val="28"/>
          <w:szCs w:val="28"/>
        </w:rPr>
        <w:tab/>
        <w:t>4.1.34. На территории Карапсельского сельсовета запрещается:</w:t>
      </w:r>
    </w:p>
    <w:p w:rsidR="00242150" w:rsidRDefault="00242150" w:rsidP="00242150">
      <w:pPr>
        <w:ind w:firstLine="567"/>
        <w:jc w:val="both"/>
        <w:rPr>
          <w:color w:val="000000"/>
          <w:sz w:val="28"/>
          <w:szCs w:val="28"/>
        </w:rPr>
      </w:pPr>
      <w:r>
        <w:rPr>
          <w:color w:val="000000"/>
          <w:sz w:val="28"/>
          <w:szCs w:val="28"/>
        </w:rPr>
        <w:t>- использовать земли для личных нужд за пределами землепользования своего участка, в том числе выгораживать земельные участки общего пользования под огороды (не допускать самовольное расширение, захват земельных участков);</w:t>
      </w:r>
    </w:p>
    <w:p w:rsidR="00242150" w:rsidRDefault="00242150" w:rsidP="00242150">
      <w:pPr>
        <w:ind w:firstLine="567"/>
        <w:jc w:val="both"/>
        <w:rPr>
          <w:color w:val="000000"/>
          <w:sz w:val="28"/>
          <w:szCs w:val="28"/>
        </w:rPr>
      </w:pPr>
      <w:r>
        <w:rPr>
          <w:color w:val="000000"/>
          <w:sz w:val="28"/>
          <w:szCs w:val="28"/>
        </w:rPr>
        <w:t>- возводить дворовые постройки (гаражи, сараи, и т.п.), вкапывать столбы, засыпать кюветы на подъездах к домам без соответствующего разрешения администрации Карапсельского сельсовета;</w:t>
      </w:r>
    </w:p>
    <w:p w:rsidR="00081A29" w:rsidRPr="001A5045" w:rsidRDefault="00242150" w:rsidP="00081A29">
      <w:pPr>
        <w:autoSpaceDE w:val="0"/>
        <w:autoSpaceDN w:val="0"/>
        <w:adjustRightInd w:val="0"/>
        <w:ind w:firstLine="720"/>
        <w:jc w:val="both"/>
        <w:rPr>
          <w:sz w:val="28"/>
          <w:szCs w:val="28"/>
          <w:lang w:eastAsia="en-US"/>
        </w:rPr>
      </w:pPr>
      <w:r>
        <w:rPr>
          <w:color w:val="000000"/>
          <w:sz w:val="28"/>
          <w:szCs w:val="28"/>
        </w:rPr>
        <w:t xml:space="preserve">- </w:t>
      </w:r>
      <w:r w:rsidR="00081A29" w:rsidRPr="001A5045">
        <w:rPr>
          <w:sz w:val="28"/>
          <w:szCs w:val="28"/>
          <w:lang w:eastAsia="en-US"/>
        </w:rPr>
        <w:t>складировать у киосков, палаток, павильонов мелкорозничной торговли и магазинов тару и запас товаров;</w:t>
      </w:r>
    </w:p>
    <w:p w:rsidR="00242150" w:rsidRDefault="00081A29" w:rsidP="00242150">
      <w:pPr>
        <w:ind w:firstLine="567"/>
        <w:jc w:val="both"/>
        <w:rPr>
          <w:color w:val="000000"/>
          <w:sz w:val="28"/>
          <w:szCs w:val="28"/>
        </w:rPr>
      </w:pPr>
      <w:r>
        <w:rPr>
          <w:color w:val="000000"/>
          <w:sz w:val="28"/>
          <w:szCs w:val="28"/>
        </w:rPr>
        <w:t>- мыть автотехнику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Default="00081A29" w:rsidP="00242150">
      <w:pPr>
        <w:ind w:firstLine="567"/>
        <w:jc w:val="both"/>
        <w:rPr>
          <w:color w:val="000000"/>
          <w:sz w:val="28"/>
          <w:szCs w:val="28"/>
        </w:rPr>
      </w:pPr>
      <w:r>
        <w:rPr>
          <w:color w:val="000000"/>
          <w:sz w:val="28"/>
          <w:szCs w:val="28"/>
        </w:rPr>
        <w:t>- перемещать на проезжую часть улиц, внутриквартальных проездов мусор, снег, счищаемый со дворовой территории, тротуаров, внутриквартальных проездов;</w:t>
      </w:r>
    </w:p>
    <w:p w:rsidR="00081A29" w:rsidRDefault="00081A29" w:rsidP="00242150">
      <w:pPr>
        <w:ind w:firstLine="567"/>
        <w:jc w:val="both"/>
        <w:rPr>
          <w:color w:val="000000"/>
          <w:sz w:val="28"/>
          <w:szCs w:val="28"/>
        </w:rPr>
      </w:pPr>
      <w:r>
        <w:rPr>
          <w:color w:val="000000"/>
          <w:sz w:val="28"/>
          <w:szCs w:val="28"/>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Default="00081A29" w:rsidP="00242150">
      <w:pPr>
        <w:ind w:firstLine="567"/>
        <w:jc w:val="both"/>
        <w:rPr>
          <w:color w:val="000000"/>
          <w:sz w:val="28"/>
          <w:szCs w:val="28"/>
        </w:rPr>
      </w:pPr>
      <w:r>
        <w:rPr>
          <w:color w:val="000000"/>
          <w:sz w:val="28"/>
          <w:szCs w:val="28"/>
        </w:rPr>
        <w:lastRenderedPageBreak/>
        <w:t>- откачивать воду на проезжую часть дорог при ликвидации аварий в сетях коммунального хозяйства</w:t>
      </w:r>
      <w:r w:rsidR="00FE7EF0">
        <w:rPr>
          <w:color w:val="000000"/>
          <w:sz w:val="28"/>
          <w:szCs w:val="28"/>
        </w:rPr>
        <w:t>;</w:t>
      </w:r>
    </w:p>
    <w:p w:rsidR="00081A29" w:rsidRDefault="00FE7EF0" w:rsidP="00242150">
      <w:pPr>
        <w:ind w:firstLine="567"/>
        <w:jc w:val="both"/>
        <w:rPr>
          <w:color w:val="000000"/>
          <w:sz w:val="28"/>
          <w:szCs w:val="28"/>
        </w:rPr>
      </w:pPr>
      <w:r>
        <w:rPr>
          <w:color w:val="000000"/>
          <w:sz w:val="28"/>
          <w:szCs w:val="28"/>
        </w:rPr>
        <w:t>- сжигать мусор, листву и ветви деревьев, траву, иные отходы;</w:t>
      </w:r>
    </w:p>
    <w:p w:rsidR="00FE7EF0" w:rsidRDefault="00FE7EF0" w:rsidP="00242150">
      <w:pPr>
        <w:ind w:firstLine="567"/>
        <w:jc w:val="both"/>
        <w:rPr>
          <w:color w:val="000000"/>
          <w:sz w:val="28"/>
          <w:szCs w:val="28"/>
        </w:rPr>
      </w:pPr>
      <w:r>
        <w:rPr>
          <w:color w:val="000000"/>
          <w:sz w:val="28"/>
          <w:szCs w:val="28"/>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Default="00FE7EF0" w:rsidP="00242150">
      <w:pPr>
        <w:ind w:firstLine="567"/>
        <w:jc w:val="both"/>
        <w:rPr>
          <w:color w:val="000000"/>
          <w:sz w:val="28"/>
          <w:szCs w:val="28"/>
        </w:rPr>
      </w:pPr>
      <w:r>
        <w:rPr>
          <w:color w:val="000000"/>
          <w:sz w:val="28"/>
          <w:szCs w:val="28"/>
        </w:rPr>
        <w:t>- сливать жидкие бытовые и промышленные отходы, технические жидкости (нефтепродукты, химические вещества и т.п.) на рельеф местности;</w:t>
      </w:r>
    </w:p>
    <w:p w:rsidR="00B75ABF" w:rsidRDefault="00FE7EF0" w:rsidP="00FE7EF0">
      <w:pPr>
        <w:ind w:firstLine="567"/>
        <w:jc w:val="both"/>
        <w:rPr>
          <w:color w:val="000000"/>
          <w:sz w:val="28"/>
          <w:szCs w:val="28"/>
        </w:rPr>
      </w:pPr>
      <w:r>
        <w:rPr>
          <w:color w:val="000000"/>
          <w:sz w:val="28"/>
          <w:szCs w:val="28"/>
        </w:rPr>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w:t>
      </w:r>
      <w:r w:rsidR="00B75ABF">
        <w:rPr>
          <w:color w:val="000000"/>
          <w:sz w:val="28"/>
          <w:szCs w:val="28"/>
        </w:rPr>
        <w:t>загрязнение дорог и причинение вреда здоровью людей и окружающей среды;</w:t>
      </w:r>
    </w:p>
    <w:p w:rsidR="008251D1" w:rsidRDefault="00B75ABF" w:rsidP="00FE7EF0">
      <w:pPr>
        <w:ind w:firstLine="567"/>
        <w:jc w:val="both"/>
        <w:rPr>
          <w:color w:val="000000"/>
          <w:sz w:val="28"/>
          <w:szCs w:val="28"/>
        </w:rPr>
      </w:pPr>
      <w:r>
        <w:rPr>
          <w:color w:val="000000"/>
          <w:sz w:val="28"/>
          <w:szCs w:val="28"/>
        </w:rPr>
        <w:t xml:space="preserve">- </w:t>
      </w:r>
      <w:r w:rsidR="008251D1">
        <w:rPr>
          <w:color w:val="000000"/>
          <w:sz w:val="28"/>
          <w:szCs w:val="28"/>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Default="008251D1" w:rsidP="00FE7EF0">
      <w:pPr>
        <w:ind w:firstLine="567"/>
        <w:jc w:val="both"/>
        <w:rPr>
          <w:color w:val="000000"/>
          <w:sz w:val="28"/>
          <w:szCs w:val="28"/>
        </w:rPr>
      </w:pPr>
      <w:r>
        <w:rPr>
          <w:color w:val="000000"/>
          <w:sz w:val="28"/>
          <w:szCs w:val="28"/>
        </w:rPr>
        <w:t>- осуществлять самовольную установку рекламных конструкций;</w:t>
      </w:r>
    </w:p>
    <w:p w:rsidR="008251D1" w:rsidRDefault="008251D1" w:rsidP="00FE7EF0">
      <w:pPr>
        <w:ind w:firstLine="567"/>
        <w:jc w:val="both"/>
        <w:rPr>
          <w:color w:val="000000"/>
          <w:sz w:val="28"/>
          <w:szCs w:val="28"/>
        </w:rPr>
      </w:pPr>
      <w:r>
        <w:rPr>
          <w:color w:val="000000"/>
          <w:sz w:val="28"/>
          <w:szCs w:val="28"/>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Default="008251D1" w:rsidP="00FE7EF0">
      <w:pPr>
        <w:ind w:firstLine="567"/>
        <w:jc w:val="both"/>
        <w:rPr>
          <w:color w:val="000000"/>
          <w:sz w:val="28"/>
          <w:szCs w:val="28"/>
        </w:rPr>
      </w:pPr>
      <w:r>
        <w:rPr>
          <w:color w:val="000000"/>
          <w:sz w:val="28"/>
          <w:szCs w:val="28"/>
        </w:rPr>
        <w:t>- размещать транспортные средства на газонах, цветниках, детских, спортивных площадках, на тротуарах, придомовой территории</w:t>
      </w:r>
      <w:r w:rsidR="00B267B6">
        <w:rPr>
          <w:color w:val="000000"/>
          <w:sz w:val="28"/>
          <w:szCs w:val="28"/>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Default="00B267B6" w:rsidP="00FE7EF0">
      <w:pPr>
        <w:ind w:firstLine="567"/>
        <w:jc w:val="both"/>
        <w:rPr>
          <w:color w:val="000000"/>
          <w:sz w:val="28"/>
          <w:szCs w:val="28"/>
        </w:rPr>
      </w:pPr>
      <w:r>
        <w:rPr>
          <w:color w:val="000000"/>
          <w:sz w:val="28"/>
          <w:szCs w:val="28"/>
        </w:rPr>
        <w:t>- мыть механические средства, а также производить их ремонт, сопровождающийся загрязнением территории Карапсельского сельсовета горюче-смазочными и иными материалами, в неустановленных для этих целей местах;</w:t>
      </w:r>
    </w:p>
    <w:p w:rsidR="00B267B6" w:rsidRDefault="00B267B6" w:rsidP="00FE7EF0">
      <w:pPr>
        <w:ind w:firstLine="567"/>
        <w:jc w:val="both"/>
        <w:rPr>
          <w:color w:val="000000"/>
          <w:sz w:val="28"/>
          <w:szCs w:val="28"/>
        </w:rPr>
      </w:pPr>
      <w:r>
        <w:rPr>
          <w:color w:val="000000"/>
          <w:sz w:val="28"/>
          <w:szCs w:val="28"/>
        </w:rPr>
        <w:t>- осуществлять выезд на асфальтированные дороги на транспорте, неочищенном от загрязнений;</w:t>
      </w:r>
    </w:p>
    <w:p w:rsidR="00FE7EF0" w:rsidRDefault="00B267B6" w:rsidP="00FE7EF0">
      <w:pPr>
        <w:ind w:firstLine="567"/>
        <w:jc w:val="both"/>
        <w:rPr>
          <w:color w:val="000000"/>
          <w:sz w:val="28"/>
          <w:szCs w:val="28"/>
        </w:rPr>
      </w:pPr>
      <w:r>
        <w:rPr>
          <w:color w:val="000000"/>
          <w:sz w:val="28"/>
          <w:szCs w:val="28"/>
        </w:rPr>
        <w:t>- производить движение на тяжеловесных транспортных средствах и механизмах на гусеничном ходу по улицам Карапсельского сельсовета с асфальтобетонным покрытием без специального разрешения.</w:t>
      </w:r>
    </w:p>
    <w:p w:rsidR="00B267B6" w:rsidRDefault="00B267B6" w:rsidP="00FE7EF0">
      <w:pPr>
        <w:ind w:firstLine="567"/>
        <w:jc w:val="both"/>
        <w:rPr>
          <w:color w:val="000000"/>
          <w:sz w:val="28"/>
          <w:szCs w:val="28"/>
        </w:rPr>
      </w:pPr>
    </w:p>
    <w:p w:rsidR="00242150" w:rsidRPr="000C1705" w:rsidRDefault="00242150" w:rsidP="00242150">
      <w:pPr>
        <w:ind w:firstLine="567"/>
        <w:jc w:val="both"/>
        <w:rPr>
          <w:color w:val="000000"/>
          <w:sz w:val="28"/>
          <w:szCs w:val="28"/>
        </w:rPr>
      </w:pPr>
    </w:p>
    <w:p w:rsidR="00F826A3" w:rsidRDefault="00F826A3" w:rsidP="00BF018A">
      <w:pPr>
        <w:autoSpaceDE w:val="0"/>
        <w:autoSpaceDN w:val="0"/>
        <w:adjustRightInd w:val="0"/>
        <w:jc w:val="center"/>
        <w:outlineLvl w:val="2"/>
        <w:rPr>
          <w:b/>
          <w:bCs/>
          <w:sz w:val="28"/>
          <w:szCs w:val="28"/>
        </w:rPr>
      </w:pPr>
      <w:r w:rsidRPr="001A5045">
        <w:rPr>
          <w:b/>
          <w:bCs/>
          <w:sz w:val="28"/>
          <w:szCs w:val="28"/>
        </w:rPr>
        <w:t xml:space="preserve">4.2. Особенности уборки территории в </w:t>
      </w:r>
      <w:r w:rsidR="003822B3">
        <w:rPr>
          <w:b/>
          <w:bCs/>
          <w:sz w:val="28"/>
          <w:szCs w:val="28"/>
        </w:rPr>
        <w:pgNum/>
      </w:r>
      <w:r w:rsidR="003822B3">
        <w:rPr>
          <w:b/>
          <w:bCs/>
          <w:sz w:val="28"/>
          <w:szCs w:val="28"/>
        </w:rPr>
        <w:t>есеннее</w:t>
      </w:r>
      <w:r w:rsidRPr="001A5045">
        <w:rPr>
          <w:b/>
          <w:bCs/>
          <w:sz w:val="28"/>
          <w:szCs w:val="28"/>
        </w:rPr>
        <w:t>-летний период</w:t>
      </w:r>
    </w:p>
    <w:p w:rsidR="00F826A3" w:rsidRDefault="00F826A3" w:rsidP="00BF018A">
      <w:pPr>
        <w:autoSpaceDE w:val="0"/>
        <w:autoSpaceDN w:val="0"/>
        <w:adjustRightInd w:val="0"/>
        <w:ind w:firstLine="540"/>
        <w:jc w:val="both"/>
        <w:rPr>
          <w:bCs/>
          <w:sz w:val="28"/>
          <w:szCs w:val="28"/>
        </w:rPr>
      </w:pPr>
      <w:r w:rsidRPr="001A5045">
        <w:rPr>
          <w:bCs/>
          <w:sz w:val="28"/>
          <w:szCs w:val="28"/>
          <w:lang w:eastAsia="en-US"/>
        </w:rPr>
        <w:t xml:space="preserve">4.2.1. </w:t>
      </w:r>
      <w:r w:rsidRPr="001A5045">
        <w:rPr>
          <w:bCs/>
          <w:sz w:val="28"/>
          <w:szCs w:val="28"/>
        </w:rPr>
        <w:t xml:space="preserve">Уборка территории в </w:t>
      </w:r>
      <w:r w:rsidR="003822B3">
        <w:rPr>
          <w:bCs/>
          <w:sz w:val="28"/>
          <w:szCs w:val="28"/>
        </w:rPr>
        <w:pgNum/>
      </w:r>
      <w:r w:rsidR="003822B3">
        <w:rPr>
          <w:bCs/>
          <w:sz w:val="28"/>
          <w:szCs w:val="28"/>
        </w:rPr>
        <w:t>есеннее</w:t>
      </w:r>
      <w:r w:rsidRPr="001A5045">
        <w:rPr>
          <w:bCs/>
          <w:sz w:val="28"/>
          <w:szCs w:val="28"/>
        </w:rPr>
        <w:t xml:space="preserve">-летний период производится </w:t>
      </w:r>
      <w:r w:rsidRPr="00AB538B">
        <w:rPr>
          <w:bCs/>
          <w:sz w:val="28"/>
          <w:szCs w:val="28"/>
        </w:rPr>
        <w:t xml:space="preserve">с 15 апреля по 15 октября. В зависимости от климатических условий постановлением администрации </w:t>
      </w:r>
      <w:r w:rsidR="00AB538B">
        <w:rPr>
          <w:bCs/>
          <w:sz w:val="28"/>
          <w:szCs w:val="28"/>
        </w:rPr>
        <w:t>Карапсельского сельсовета</w:t>
      </w:r>
      <w:r w:rsidRPr="00AB538B">
        <w:rPr>
          <w:bCs/>
          <w:sz w:val="28"/>
          <w:szCs w:val="28"/>
        </w:rPr>
        <w:t xml:space="preserve"> период </w:t>
      </w:r>
      <w:r w:rsidR="003822B3">
        <w:rPr>
          <w:bCs/>
          <w:sz w:val="28"/>
          <w:szCs w:val="28"/>
        </w:rPr>
        <w:pgNum/>
      </w:r>
      <w:r w:rsidR="003822B3">
        <w:rPr>
          <w:bCs/>
          <w:sz w:val="28"/>
          <w:szCs w:val="28"/>
        </w:rPr>
        <w:t>есеннее</w:t>
      </w:r>
      <w:r w:rsidRPr="00AB538B">
        <w:rPr>
          <w:bCs/>
          <w:sz w:val="28"/>
          <w:szCs w:val="28"/>
        </w:rPr>
        <w:t>-летний уборки может быть изменен.</w:t>
      </w:r>
    </w:p>
    <w:p w:rsidR="00AB538B" w:rsidRPr="000C1705" w:rsidRDefault="00AB538B" w:rsidP="00AB538B">
      <w:pPr>
        <w:autoSpaceDE w:val="0"/>
        <w:autoSpaceDN w:val="0"/>
        <w:adjustRightInd w:val="0"/>
        <w:ind w:firstLine="567"/>
        <w:jc w:val="both"/>
        <w:rPr>
          <w:rFonts w:eastAsiaTheme="minorHAnsi"/>
          <w:bCs/>
          <w:sz w:val="28"/>
          <w:szCs w:val="28"/>
          <w:lang w:eastAsia="en-US"/>
        </w:rPr>
      </w:pPr>
      <w:r w:rsidRPr="000C1705">
        <w:rPr>
          <w:rFonts w:eastAsiaTheme="minorHAnsi"/>
          <w:bCs/>
          <w:sz w:val="28"/>
          <w:szCs w:val="28"/>
          <w:lang w:eastAsia="en-US"/>
        </w:rPr>
        <w:t xml:space="preserve">4.2.2. В летний период юридическими лицами и индивидуальными предпринимателями помимо уборки в границах, принадлежащих им на праве </w:t>
      </w:r>
      <w:r w:rsidRPr="000C1705">
        <w:rPr>
          <w:rFonts w:eastAsiaTheme="minorHAnsi"/>
          <w:bCs/>
          <w:sz w:val="28"/>
          <w:szCs w:val="28"/>
          <w:lang w:eastAsia="en-US"/>
        </w:rPr>
        <w:lastRenderedPageBreak/>
        <w:t>собственности или ином вещном праве земельных участков, необходимо  осуществлять выкос сорной травы.</w:t>
      </w:r>
    </w:p>
    <w:p w:rsidR="00AB538B" w:rsidRPr="000C1705" w:rsidRDefault="00AB538B" w:rsidP="00AB538B">
      <w:pPr>
        <w:autoSpaceDE w:val="0"/>
        <w:autoSpaceDN w:val="0"/>
        <w:adjustRightInd w:val="0"/>
        <w:ind w:firstLine="567"/>
        <w:jc w:val="both"/>
        <w:rPr>
          <w:rFonts w:eastAsiaTheme="minorHAnsi"/>
          <w:bCs/>
          <w:sz w:val="28"/>
          <w:szCs w:val="28"/>
          <w:lang w:eastAsia="en-US"/>
        </w:rPr>
      </w:pPr>
      <w:r w:rsidRPr="000C1705">
        <w:rPr>
          <w:sz w:val="28"/>
          <w:szCs w:val="28"/>
        </w:rPr>
        <w:t>Косьба травы в зонах зеленых насаждений производится по мере необходимости, но не реже двух раз в месяц.</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8809D3">
        <w:rPr>
          <w:rFonts w:ascii="Times New Roman" w:hAnsi="Times New Roman" w:cs="Times New Roman"/>
          <w:sz w:val="28"/>
          <w:szCs w:val="28"/>
        </w:rPr>
        <w:t>3</w:t>
      </w:r>
      <w:r w:rsidRPr="001A5045">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8809D3">
        <w:rPr>
          <w:rFonts w:ascii="Times New Roman" w:hAnsi="Times New Roman" w:cs="Times New Roman"/>
          <w:sz w:val="28"/>
          <w:szCs w:val="28"/>
        </w:rPr>
        <w:t>4</w:t>
      </w:r>
      <w:r w:rsidRPr="001A5045">
        <w:rPr>
          <w:rFonts w:ascii="Times New Roman" w:hAnsi="Times New Roman" w:cs="Times New Roman"/>
          <w:sz w:val="28"/>
          <w:szCs w:val="28"/>
        </w:rPr>
        <w:t>. При производстве летней уборки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sidR="00AB538B">
        <w:rPr>
          <w:rFonts w:ascii="Times New Roman" w:hAnsi="Times New Roman" w:cs="Times New Roman"/>
          <w:sz w:val="28"/>
          <w:szCs w:val="28"/>
        </w:rPr>
        <w:t>поселений</w:t>
      </w:r>
      <w:r w:rsidRPr="001A5045">
        <w:rPr>
          <w:rFonts w:ascii="Times New Roman" w:hAnsi="Times New Roman" w:cs="Times New Roman"/>
          <w:sz w:val="28"/>
          <w:szCs w:val="28"/>
        </w:rPr>
        <w:t xml:space="preserve"> в не предусмотренные для этих целей места;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sidR="00AB538B">
        <w:rPr>
          <w:rFonts w:ascii="Times New Roman" w:hAnsi="Times New Roman" w:cs="Times New Roman"/>
          <w:sz w:val="28"/>
          <w:szCs w:val="28"/>
        </w:rPr>
        <w:t>поселений</w:t>
      </w:r>
      <w:r w:rsidRPr="001A5045">
        <w:rPr>
          <w:rFonts w:ascii="Times New Roman" w:hAnsi="Times New Roman" w:cs="Times New Roman"/>
          <w:sz w:val="28"/>
          <w:szCs w:val="28"/>
        </w:rPr>
        <w:t xml:space="preserve"> в не предусмотренных для этих целей местах.</w:t>
      </w:r>
    </w:p>
    <w:p w:rsidR="00F826A3" w:rsidRPr="001A5045" w:rsidRDefault="00F826A3" w:rsidP="00BF018A">
      <w:pPr>
        <w:autoSpaceDE w:val="0"/>
        <w:autoSpaceDN w:val="0"/>
        <w:adjustRightInd w:val="0"/>
        <w:ind w:firstLine="540"/>
        <w:jc w:val="both"/>
        <w:rPr>
          <w:bCs/>
          <w:sz w:val="28"/>
          <w:szCs w:val="28"/>
          <w:lang w:eastAsia="en-US"/>
        </w:rPr>
      </w:pPr>
    </w:p>
    <w:p w:rsidR="00F826A3" w:rsidRDefault="00F826A3"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 xml:space="preserve">4.3.1. Осенне-зимняя уборка территории проводится </w:t>
      </w:r>
      <w:r w:rsidRPr="000C1705">
        <w:rPr>
          <w:rFonts w:eastAsiaTheme="minorHAnsi"/>
          <w:sz w:val="28"/>
          <w:szCs w:val="28"/>
          <w:lang w:eastAsia="en-US"/>
        </w:rPr>
        <w:t>в сроки,</w:t>
      </w:r>
      <w:r w:rsidRPr="000C1705">
        <w:rPr>
          <w:rFonts w:eastAsiaTheme="minorHAnsi"/>
          <w:i/>
          <w:sz w:val="28"/>
          <w:szCs w:val="28"/>
          <w:lang w:eastAsia="en-US"/>
        </w:rPr>
        <w:t xml:space="preserve"> у</w:t>
      </w:r>
      <w:r w:rsidRPr="000C1705">
        <w:rPr>
          <w:rFonts w:eastAsiaTheme="minorHAnsi"/>
          <w:sz w:val="28"/>
          <w:szCs w:val="28"/>
          <w:lang w:eastAsia="en-US"/>
        </w:rPr>
        <w:t>становленные органом местного самоуправления с учетом климатических условий</w:t>
      </w:r>
      <w:r w:rsidRPr="000C1705">
        <w:rPr>
          <w:bCs/>
          <w:sz w:val="28"/>
          <w:szCs w:val="28"/>
        </w:rPr>
        <w:t xml:space="preserve"> и предусматривает уборку и вывоз мусора, снега и льда, грязи, посыпку улиц песком с примесью хлоридов.</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В зависимости от климатических условий постановлением администрации</w:t>
      </w:r>
      <w:r w:rsidR="00692B98">
        <w:rPr>
          <w:bCs/>
          <w:sz w:val="28"/>
          <w:szCs w:val="28"/>
        </w:rPr>
        <w:t xml:space="preserve"> </w:t>
      </w:r>
      <w:r w:rsidRPr="000C1705">
        <w:rPr>
          <w:bCs/>
          <w:sz w:val="28"/>
          <w:szCs w:val="28"/>
        </w:rPr>
        <w:t>сельсовета период осенне-зимней уборки может быть изменен.</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AB538B" w:rsidRPr="000C1705" w:rsidRDefault="00AB538B" w:rsidP="00AB538B">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Складирование снега на территории зеленых насаждений, если это наносит ущерб зеленым насаждениям</w:t>
      </w:r>
      <w:r w:rsidR="00692B98">
        <w:rPr>
          <w:rFonts w:eastAsiaTheme="minorHAnsi"/>
          <w:sz w:val="28"/>
          <w:szCs w:val="28"/>
          <w:lang w:eastAsia="en-US"/>
        </w:rPr>
        <w:t>,</w:t>
      </w:r>
      <w:r w:rsidRPr="000C1705">
        <w:rPr>
          <w:rFonts w:eastAsiaTheme="minorHAnsi"/>
          <w:sz w:val="28"/>
          <w:szCs w:val="28"/>
          <w:lang w:eastAsia="en-US"/>
        </w:rPr>
        <w:t xml:space="preserve"> запрещается.</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2.3.4. Посыпка песком с примесью хлоридов, осуществляется немедленно с начала снегопада или появления гололеда.</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Тротуары посыпаются сухим песком без хлоридов.</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Снег, сброшенный с крыш, подлежит немедленному вывозу.</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lastRenderedPageBreak/>
        <w:t>4.3.6. Вывоз снега разрешается только на специально отведенные места отвала, установленные администрацией сельсовета.</w:t>
      </w:r>
    </w:p>
    <w:p w:rsidR="00F826A3"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sidR="002E10A1">
        <w:rPr>
          <w:b/>
          <w:sz w:val="28"/>
          <w:szCs w:val="28"/>
          <w:lang w:eastAsia="en-US"/>
        </w:rPr>
        <w:t xml:space="preserve">объектов благоустройства и их </w:t>
      </w:r>
      <w:r w:rsidRPr="001A5045">
        <w:rPr>
          <w:b/>
          <w:sz w:val="28"/>
          <w:szCs w:val="28"/>
          <w:lang w:eastAsia="en-US"/>
        </w:rPr>
        <w:t xml:space="preserve">элементов </w:t>
      </w:r>
    </w:p>
    <w:p w:rsidR="00F826A3" w:rsidRPr="001A5045" w:rsidRDefault="00F826A3"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w:t>
      </w:r>
      <w:r w:rsidR="003822B3">
        <w:rPr>
          <w:bCs/>
          <w:sz w:val="28"/>
          <w:szCs w:val="28"/>
        </w:rPr>
        <w:t>–</w:t>
      </w:r>
      <w:r w:rsidRPr="001A5045">
        <w:rPr>
          <w:bCs/>
          <w:sz w:val="28"/>
          <w:szCs w:val="28"/>
        </w:rPr>
        <w:t xml:space="preserve"> по мере необходимости.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AB538B"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AB538B">
        <w:rPr>
          <w:bCs/>
          <w:sz w:val="28"/>
          <w:szCs w:val="28"/>
        </w:rPr>
        <w:t xml:space="preserve">администрацией </w:t>
      </w:r>
      <w:r w:rsidR="00AB538B">
        <w:rPr>
          <w:bCs/>
          <w:sz w:val="28"/>
          <w:szCs w:val="28"/>
        </w:rPr>
        <w:t>Карапсельского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AB538B">
        <w:rPr>
          <w:bCs/>
          <w:sz w:val="28"/>
          <w:szCs w:val="28"/>
        </w:rPr>
        <w:t xml:space="preserve">администрации </w:t>
      </w:r>
      <w:r w:rsidR="00AB538B">
        <w:rPr>
          <w:bCs/>
          <w:sz w:val="28"/>
          <w:szCs w:val="28"/>
        </w:rPr>
        <w:t>Карапсельского сельсовета.</w:t>
      </w:r>
    </w:p>
    <w:p w:rsidR="00F826A3" w:rsidRDefault="00F826A3"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Default="008D0B28" w:rsidP="00BF018A">
      <w:pPr>
        <w:autoSpaceDE w:val="0"/>
        <w:autoSpaceDN w:val="0"/>
        <w:adjustRightInd w:val="0"/>
        <w:ind w:firstLine="540"/>
        <w:jc w:val="both"/>
        <w:outlineLvl w:val="2"/>
        <w:rPr>
          <w:bCs/>
          <w:sz w:val="28"/>
          <w:szCs w:val="28"/>
        </w:rPr>
      </w:pPr>
      <w:r>
        <w:rPr>
          <w:bCs/>
          <w:sz w:val="28"/>
          <w:szCs w:val="28"/>
        </w:rPr>
        <w:t>4.4.12. Не должен превышаться двухнедельный срок складирования строительных и других материалов (в том числе дров, угля), на территории прилегающей к фасадной части дома без наличия разрешения</w:t>
      </w:r>
      <w:r w:rsidR="00605505">
        <w:rPr>
          <w:bCs/>
          <w:sz w:val="28"/>
          <w:szCs w:val="28"/>
        </w:rPr>
        <w:t xml:space="preserve"> на складирование, выданного администрацией Карапсельского сельсовета.</w:t>
      </w:r>
    </w:p>
    <w:p w:rsidR="00605505" w:rsidRDefault="00605505" w:rsidP="00BF018A">
      <w:pPr>
        <w:autoSpaceDE w:val="0"/>
        <w:autoSpaceDN w:val="0"/>
        <w:adjustRightInd w:val="0"/>
        <w:ind w:firstLine="540"/>
        <w:jc w:val="both"/>
        <w:outlineLvl w:val="2"/>
        <w:rPr>
          <w:bCs/>
          <w:sz w:val="28"/>
          <w:szCs w:val="28"/>
        </w:rPr>
      </w:pPr>
      <w:r>
        <w:rPr>
          <w:bCs/>
          <w:sz w:val="28"/>
          <w:szCs w:val="28"/>
        </w:rPr>
        <w:t>4.4.13. На территории, прилегающей к домовладению, запрещается:</w:t>
      </w:r>
    </w:p>
    <w:p w:rsidR="00605505" w:rsidRDefault="00605505" w:rsidP="00BF018A">
      <w:pPr>
        <w:autoSpaceDE w:val="0"/>
        <w:autoSpaceDN w:val="0"/>
        <w:adjustRightInd w:val="0"/>
        <w:ind w:firstLine="540"/>
        <w:jc w:val="both"/>
        <w:outlineLvl w:val="2"/>
        <w:rPr>
          <w:bCs/>
          <w:sz w:val="28"/>
          <w:szCs w:val="28"/>
        </w:rPr>
      </w:pPr>
      <w:r>
        <w:rPr>
          <w:bCs/>
          <w:sz w:val="28"/>
          <w:szCs w:val="28"/>
        </w:rPr>
        <w:t>- проведение ремонта техники, мойка автомобилей, смена масел, технических жидкостей;</w:t>
      </w:r>
    </w:p>
    <w:p w:rsidR="00605505" w:rsidRDefault="00605505" w:rsidP="00BF018A">
      <w:pPr>
        <w:autoSpaceDE w:val="0"/>
        <w:autoSpaceDN w:val="0"/>
        <w:adjustRightInd w:val="0"/>
        <w:ind w:firstLine="540"/>
        <w:jc w:val="both"/>
        <w:outlineLvl w:val="2"/>
        <w:rPr>
          <w:bCs/>
          <w:sz w:val="28"/>
          <w:szCs w:val="28"/>
        </w:rPr>
      </w:pPr>
      <w:r>
        <w:rPr>
          <w:bCs/>
          <w:sz w:val="28"/>
          <w:szCs w:val="28"/>
        </w:rPr>
        <w:t>- вынос и складирование на долгосрочный период свыше 14 дней мусора и веток с территории земельных участков домовладений;</w:t>
      </w:r>
    </w:p>
    <w:p w:rsidR="00605505" w:rsidRDefault="00605505" w:rsidP="00BF018A">
      <w:pPr>
        <w:autoSpaceDE w:val="0"/>
        <w:autoSpaceDN w:val="0"/>
        <w:adjustRightInd w:val="0"/>
        <w:ind w:firstLine="540"/>
        <w:jc w:val="both"/>
        <w:outlineLvl w:val="2"/>
        <w:rPr>
          <w:bCs/>
          <w:sz w:val="28"/>
          <w:szCs w:val="28"/>
        </w:rPr>
      </w:pPr>
      <w:r>
        <w:rPr>
          <w:bCs/>
          <w:sz w:val="28"/>
          <w:szCs w:val="28"/>
        </w:rPr>
        <w:t>- сжигание травы, мусора, разведение костров;</w:t>
      </w:r>
    </w:p>
    <w:p w:rsidR="00605505" w:rsidRDefault="00605505" w:rsidP="00BF018A">
      <w:pPr>
        <w:autoSpaceDE w:val="0"/>
        <w:autoSpaceDN w:val="0"/>
        <w:adjustRightInd w:val="0"/>
        <w:ind w:firstLine="540"/>
        <w:jc w:val="both"/>
        <w:outlineLvl w:val="2"/>
        <w:rPr>
          <w:bCs/>
          <w:sz w:val="28"/>
          <w:szCs w:val="28"/>
        </w:rPr>
      </w:pPr>
      <w:r>
        <w:rPr>
          <w:bCs/>
          <w:sz w:val="28"/>
          <w:szCs w:val="28"/>
        </w:rPr>
        <w:t>- посадка овощей всех видов, фруктовых деревьев;</w:t>
      </w:r>
    </w:p>
    <w:p w:rsidR="00605505" w:rsidRDefault="00605505" w:rsidP="00BF018A">
      <w:pPr>
        <w:autoSpaceDE w:val="0"/>
        <w:autoSpaceDN w:val="0"/>
        <w:adjustRightInd w:val="0"/>
        <w:ind w:firstLine="540"/>
        <w:jc w:val="both"/>
        <w:outlineLvl w:val="2"/>
        <w:rPr>
          <w:bCs/>
          <w:sz w:val="28"/>
          <w:szCs w:val="28"/>
        </w:rPr>
      </w:pPr>
      <w:r>
        <w:rPr>
          <w:bCs/>
          <w:sz w:val="28"/>
          <w:szCs w:val="28"/>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Default="00605505" w:rsidP="00BF018A">
      <w:pPr>
        <w:autoSpaceDE w:val="0"/>
        <w:autoSpaceDN w:val="0"/>
        <w:adjustRightInd w:val="0"/>
        <w:ind w:firstLine="540"/>
        <w:jc w:val="both"/>
        <w:outlineLvl w:val="2"/>
        <w:rPr>
          <w:bCs/>
          <w:sz w:val="28"/>
          <w:szCs w:val="28"/>
        </w:rPr>
      </w:pPr>
      <w:r>
        <w:rPr>
          <w:bCs/>
          <w:sz w:val="28"/>
          <w:szCs w:val="28"/>
        </w:rPr>
        <w:t>- содержание на фасадах участков и на прилегающей территории со стороны улиц и переулков домашних животных, скота, птицы;</w:t>
      </w:r>
    </w:p>
    <w:p w:rsidR="00605505" w:rsidRDefault="00605505" w:rsidP="00BF018A">
      <w:pPr>
        <w:autoSpaceDE w:val="0"/>
        <w:autoSpaceDN w:val="0"/>
        <w:adjustRightInd w:val="0"/>
        <w:ind w:firstLine="540"/>
        <w:jc w:val="both"/>
        <w:outlineLvl w:val="2"/>
        <w:rPr>
          <w:bCs/>
          <w:sz w:val="28"/>
          <w:szCs w:val="28"/>
        </w:rPr>
      </w:pPr>
      <w:r>
        <w:rPr>
          <w:bCs/>
          <w:sz w:val="28"/>
          <w:szCs w:val="28"/>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Default="00605505" w:rsidP="00BF018A">
      <w:pPr>
        <w:autoSpaceDE w:val="0"/>
        <w:autoSpaceDN w:val="0"/>
        <w:adjustRightInd w:val="0"/>
        <w:ind w:firstLine="540"/>
        <w:jc w:val="both"/>
        <w:outlineLvl w:val="2"/>
        <w:rPr>
          <w:bCs/>
          <w:sz w:val="28"/>
          <w:szCs w:val="28"/>
        </w:rPr>
      </w:pPr>
      <w:r>
        <w:rPr>
          <w:bCs/>
          <w:sz w:val="28"/>
          <w:szCs w:val="28"/>
        </w:rPr>
        <w:t>- перенос существующих ограждений земельных участков без получения соответствующего разрешения;</w:t>
      </w:r>
    </w:p>
    <w:p w:rsidR="00605505" w:rsidRDefault="00605505" w:rsidP="00BF018A">
      <w:pPr>
        <w:autoSpaceDE w:val="0"/>
        <w:autoSpaceDN w:val="0"/>
        <w:adjustRightInd w:val="0"/>
        <w:ind w:firstLine="540"/>
        <w:jc w:val="both"/>
        <w:outlineLvl w:val="2"/>
        <w:rPr>
          <w:bCs/>
          <w:sz w:val="28"/>
          <w:szCs w:val="28"/>
        </w:rPr>
      </w:pPr>
      <w:r>
        <w:rPr>
          <w:bCs/>
          <w:sz w:val="28"/>
          <w:szCs w:val="28"/>
        </w:rPr>
        <w:t>- размещение септика на территориях общего пользования, прилегающих к домовладению.</w:t>
      </w:r>
    </w:p>
    <w:p w:rsidR="000675EE" w:rsidRPr="001A5045" w:rsidRDefault="000675EE" w:rsidP="00BF018A">
      <w:pPr>
        <w:autoSpaceDE w:val="0"/>
        <w:autoSpaceDN w:val="0"/>
        <w:adjustRightInd w:val="0"/>
        <w:ind w:firstLine="540"/>
        <w:jc w:val="both"/>
        <w:outlineLvl w:val="2"/>
        <w:rPr>
          <w:bCs/>
          <w:sz w:val="28"/>
          <w:szCs w:val="28"/>
        </w:rPr>
      </w:pPr>
      <w:r>
        <w:rPr>
          <w:bCs/>
          <w:sz w:val="28"/>
          <w:szCs w:val="28"/>
        </w:rPr>
        <w:t>4.4.1</w:t>
      </w:r>
      <w:r w:rsidR="00605505">
        <w:rPr>
          <w:bCs/>
          <w:sz w:val="28"/>
          <w:szCs w:val="28"/>
        </w:rPr>
        <w:t>4</w:t>
      </w:r>
      <w:r>
        <w:rPr>
          <w:bCs/>
          <w:sz w:val="28"/>
          <w:szCs w:val="28"/>
        </w:rPr>
        <w:t xml:space="preserve">. </w:t>
      </w:r>
      <w:r w:rsidRPr="000675EE">
        <w:rPr>
          <w:bCs/>
          <w:sz w:val="28"/>
          <w:szCs w:val="28"/>
        </w:rPr>
        <w:t xml:space="preserve">Любое нахождение сельскохозяйственных животных на территории общего пользования </w:t>
      </w:r>
      <w:r w:rsidR="00AB538B">
        <w:rPr>
          <w:bCs/>
          <w:sz w:val="28"/>
          <w:szCs w:val="28"/>
        </w:rPr>
        <w:t>Карапсельского сельсовета</w:t>
      </w:r>
      <w:r w:rsidRPr="000675EE">
        <w:rPr>
          <w:bCs/>
          <w:sz w:val="28"/>
          <w:szCs w:val="28"/>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F826A3" w:rsidRPr="00AB538B"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w:t>
      </w:r>
      <w:r w:rsidRPr="001A5045">
        <w:rPr>
          <w:sz w:val="28"/>
          <w:szCs w:val="28"/>
          <w:lang w:eastAsia="en-US"/>
        </w:rPr>
        <w:lastRenderedPageBreak/>
        <w:t xml:space="preserve">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AB538B" w:rsidRPr="00AB538B">
        <w:rPr>
          <w:sz w:val="28"/>
          <w:szCs w:val="28"/>
          <w:lang w:eastAsia="en-US"/>
        </w:rPr>
        <w:t>Карапсельском сельсовете</w:t>
      </w:r>
      <w:r w:rsidRPr="00AB538B">
        <w:rPr>
          <w:sz w:val="28"/>
          <w:szCs w:val="28"/>
          <w:lang w:eastAsia="en-US"/>
        </w:rPr>
        <w:t>.</w:t>
      </w:r>
    </w:p>
    <w:p w:rsidR="00F826A3" w:rsidRPr="001A5045" w:rsidRDefault="00F826A3" w:rsidP="00BF018A">
      <w:pPr>
        <w:autoSpaceDE w:val="0"/>
        <w:autoSpaceDN w:val="0"/>
        <w:adjustRightInd w:val="0"/>
        <w:ind w:firstLine="539"/>
        <w:jc w:val="both"/>
        <w:rPr>
          <w:sz w:val="28"/>
          <w:szCs w:val="28"/>
          <w:lang w:eastAsia="en-US"/>
        </w:rPr>
      </w:pPr>
      <w:r w:rsidRPr="00AB538B">
        <w:rPr>
          <w:bCs/>
          <w:sz w:val="28"/>
          <w:szCs w:val="28"/>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AB538B">
        <w:rPr>
          <w:bCs/>
          <w:sz w:val="28"/>
          <w:szCs w:val="28"/>
        </w:rPr>
        <w:t>Карапсельского сельсовета</w:t>
      </w:r>
      <w:r w:rsidRPr="001A5045">
        <w:rPr>
          <w:bCs/>
          <w:sz w:val="28"/>
          <w:szCs w:val="28"/>
        </w:rPr>
        <w:t xml:space="preserve"> на эти цели.</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AB538B"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AB538B">
        <w:rPr>
          <w:sz w:val="28"/>
          <w:szCs w:val="28"/>
          <w:lang w:eastAsia="en-US"/>
        </w:rPr>
        <w:t>Карапсельского сельсовета.</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F826A3" w:rsidRPr="006E0BD5" w:rsidRDefault="00F826A3"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6E0BD5" w:rsidRPr="006E0BD5">
        <w:rPr>
          <w:bCs/>
          <w:sz w:val="28"/>
          <w:szCs w:val="28"/>
        </w:rPr>
        <w:t>Карапсельского сельсовета</w:t>
      </w:r>
      <w:r w:rsidRPr="006E0BD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F826A3" w:rsidRPr="00E44F4C" w:rsidRDefault="00F826A3"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44F4C">
        <w:rPr>
          <w:bCs/>
          <w:sz w:val="28"/>
          <w:szCs w:val="28"/>
        </w:rPr>
        <w:t>Карапсельского сельсовета,</w:t>
      </w:r>
      <w:r w:rsidRPr="00E44F4C">
        <w:rPr>
          <w:bCs/>
          <w:sz w:val="28"/>
          <w:szCs w:val="28"/>
        </w:rPr>
        <w:t xml:space="preserve"> производится только по письменному разрешению администрации </w:t>
      </w:r>
      <w:r w:rsidR="00E44F4C">
        <w:rPr>
          <w:bCs/>
          <w:sz w:val="28"/>
          <w:szCs w:val="28"/>
        </w:rPr>
        <w:t>Карапсельского сельсовета</w:t>
      </w:r>
      <w:r w:rsidRPr="00E44F4C">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E44F4C" w:rsidRDefault="00F826A3"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E44F4C">
        <w:rPr>
          <w:bCs/>
          <w:sz w:val="28"/>
          <w:szCs w:val="28"/>
        </w:rPr>
        <w:t xml:space="preserve">администрацией </w:t>
      </w:r>
      <w:r w:rsidR="00E44F4C">
        <w:rPr>
          <w:bCs/>
          <w:sz w:val="28"/>
          <w:szCs w:val="28"/>
        </w:rPr>
        <w:t>Карапсельского сельсовета</w:t>
      </w:r>
      <w:r w:rsidRPr="00E44F4C">
        <w:rPr>
          <w:bCs/>
          <w:sz w:val="28"/>
          <w:szCs w:val="28"/>
        </w:rPr>
        <w:t>.</w:t>
      </w:r>
    </w:p>
    <w:p w:rsidR="00F826A3" w:rsidRPr="00E44F4C" w:rsidRDefault="00F826A3" w:rsidP="00BF018A">
      <w:pPr>
        <w:autoSpaceDE w:val="0"/>
        <w:autoSpaceDN w:val="0"/>
        <w:adjustRightInd w:val="0"/>
        <w:ind w:firstLine="540"/>
        <w:jc w:val="both"/>
        <w:outlineLvl w:val="2"/>
        <w:rPr>
          <w:bCs/>
          <w:sz w:val="28"/>
          <w:szCs w:val="28"/>
        </w:rPr>
      </w:pPr>
      <w:r w:rsidRPr="00E44F4C">
        <w:rPr>
          <w:bCs/>
          <w:sz w:val="28"/>
          <w:szCs w:val="28"/>
        </w:rPr>
        <w:t xml:space="preserve">Восстановительная стоимость зеленых насаждений зачисляется в бюджет </w:t>
      </w:r>
      <w:r w:rsidR="00E44F4C">
        <w:rPr>
          <w:bCs/>
          <w:sz w:val="28"/>
          <w:szCs w:val="28"/>
        </w:rPr>
        <w:t>Карапсельского сельсовета</w:t>
      </w:r>
      <w:r w:rsidRPr="00E44F4C">
        <w:rPr>
          <w:bCs/>
          <w:sz w:val="28"/>
          <w:szCs w:val="28"/>
        </w:rPr>
        <w:t>.</w:t>
      </w:r>
    </w:p>
    <w:p w:rsidR="00F826A3" w:rsidRPr="00E44F4C" w:rsidRDefault="00F826A3" w:rsidP="00BF018A">
      <w:pPr>
        <w:autoSpaceDE w:val="0"/>
        <w:autoSpaceDN w:val="0"/>
        <w:adjustRightInd w:val="0"/>
        <w:ind w:firstLine="540"/>
        <w:jc w:val="both"/>
        <w:outlineLvl w:val="2"/>
        <w:rPr>
          <w:bCs/>
          <w:sz w:val="28"/>
          <w:szCs w:val="28"/>
        </w:rPr>
      </w:pPr>
      <w:r w:rsidRPr="00E44F4C">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E44F4C" w:rsidRDefault="00F826A3" w:rsidP="00BF018A">
      <w:pPr>
        <w:autoSpaceDE w:val="0"/>
        <w:autoSpaceDN w:val="0"/>
        <w:adjustRightInd w:val="0"/>
        <w:ind w:firstLine="540"/>
        <w:jc w:val="both"/>
        <w:outlineLvl w:val="2"/>
        <w:rPr>
          <w:bCs/>
          <w:sz w:val="28"/>
          <w:szCs w:val="28"/>
        </w:rPr>
      </w:pPr>
      <w:r w:rsidRPr="00E44F4C">
        <w:rPr>
          <w:bCs/>
          <w:sz w:val="28"/>
          <w:szCs w:val="28"/>
        </w:rPr>
        <w:lastRenderedPageBreak/>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E44F4C">
        <w:rPr>
          <w:bCs/>
          <w:sz w:val="28"/>
          <w:szCs w:val="28"/>
        </w:rPr>
        <w:t>Карапсельского сельсовета</w:t>
      </w:r>
      <w:r w:rsidRPr="00E44F4C">
        <w:rPr>
          <w:bCs/>
          <w:sz w:val="28"/>
          <w:szCs w:val="28"/>
        </w:rPr>
        <w:t>.</w:t>
      </w:r>
    </w:p>
    <w:p w:rsidR="00F826A3" w:rsidRPr="00E44F4C" w:rsidRDefault="00F826A3" w:rsidP="00BF018A">
      <w:pPr>
        <w:autoSpaceDE w:val="0"/>
        <w:autoSpaceDN w:val="0"/>
        <w:adjustRightInd w:val="0"/>
        <w:ind w:firstLine="540"/>
        <w:jc w:val="both"/>
        <w:outlineLvl w:val="2"/>
        <w:rPr>
          <w:bCs/>
          <w:sz w:val="28"/>
          <w:szCs w:val="28"/>
        </w:rPr>
      </w:pPr>
      <w:r w:rsidRPr="00E44F4C">
        <w:rPr>
          <w:bCs/>
          <w:sz w:val="28"/>
          <w:szCs w:val="28"/>
        </w:rPr>
        <w:t xml:space="preserve">4.5.12. За незаконную вырубку или повреждение деревьев на территории </w:t>
      </w:r>
      <w:r w:rsidR="00E44F4C">
        <w:rPr>
          <w:bCs/>
          <w:sz w:val="28"/>
          <w:szCs w:val="28"/>
        </w:rPr>
        <w:t>Карапсельского сельсовета</w:t>
      </w:r>
      <w:r w:rsidRPr="00E44F4C">
        <w:rPr>
          <w:bCs/>
          <w:sz w:val="28"/>
          <w:szCs w:val="28"/>
        </w:rPr>
        <w:t xml:space="preserve"> виновным лицам следует возмещать убытки.</w:t>
      </w:r>
    </w:p>
    <w:p w:rsidR="00F826A3" w:rsidRPr="001A5045" w:rsidRDefault="00F826A3" w:rsidP="00BF018A">
      <w:pPr>
        <w:autoSpaceDE w:val="0"/>
        <w:autoSpaceDN w:val="0"/>
        <w:adjustRightInd w:val="0"/>
        <w:ind w:firstLine="540"/>
        <w:jc w:val="both"/>
        <w:outlineLvl w:val="2"/>
        <w:rPr>
          <w:bCs/>
          <w:sz w:val="28"/>
          <w:szCs w:val="28"/>
        </w:rPr>
      </w:pPr>
      <w:r w:rsidRPr="00E44F4C">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E44F4C">
        <w:rPr>
          <w:bCs/>
          <w:sz w:val="28"/>
          <w:szCs w:val="28"/>
        </w:rPr>
        <w:t>Карапсельского сельсовета</w:t>
      </w:r>
      <w:r w:rsidRPr="001A5045">
        <w:rPr>
          <w:bCs/>
          <w:sz w:val="28"/>
          <w:szCs w:val="28"/>
        </w:rPr>
        <w:t xml:space="preserve"> для принятия необходимых мер.</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Default="00F826A3"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53543B" w:rsidRDefault="0053543B" w:rsidP="0053543B">
      <w:pPr>
        <w:autoSpaceDE w:val="0"/>
        <w:autoSpaceDN w:val="0"/>
        <w:adjustRightInd w:val="0"/>
        <w:ind w:firstLine="540"/>
        <w:jc w:val="both"/>
        <w:rPr>
          <w:bCs/>
          <w:sz w:val="28"/>
          <w:szCs w:val="28"/>
        </w:rPr>
      </w:pPr>
      <w:r w:rsidRPr="0053543B">
        <w:rPr>
          <w:sz w:val="28"/>
          <w:szCs w:val="28"/>
          <w:lang w:eastAsia="en-US"/>
        </w:rPr>
        <w:t>4.6.1.</w:t>
      </w:r>
      <w:r>
        <w:rPr>
          <w:bCs/>
          <w:sz w:val="28"/>
          <w:szCs w:val="28"/>
        </w:rPr>
        <w:t xml:space="preserve"> С целью сохранения дорожных покрытий на территории Карапсельского сельсовета запрещается:</w:t>
      </w:r>
    </w:p>
    <w:p w:rsidR="0053543B" w:rsidRDefault="0053543B" w:rsidP="0053543B">
      <w:pPr>
        <w:autoSpaceDE w:val="0"/>
        <w:autoSpaceDN w:val="0"/>
        <w:adjustRightInd w:val="0"/>
        <w:ind w:firstLine="540"/>
        <w:jc w:val="both"/>
        <w:rPr>
          <w:bCs/>
          <w:sz w:val="28"/>
          <w:szCs w:val="28"/>
        </w:rPr>
      </w:pPr>
      <w:r>
        <w:rPr>
          <w:bCs/>
          <w:sz w:val="28"/>
          <w:szCs w:val="28"/>
        </w:rPr>
        <w:t>- подвоз груза волоком;</w:t>
      </w:r>
    </w:p>
    <w:p w:rsidR="0053543B" w:rsidRDefault="0053543B" w:rsidP="0053543B">
      <w:pPr>
        <w:autoSpaceDE w:val="0"/>
        <w:autoSpaceDN w:val="0"/>
        <w:adjustRightInd w:val="0"/>
        <w:ind w:firstLine="540"/>
        <w:jc w:val="both"/>
        <w:rPr>
          <w:bCs/>
          <w:sz w:val="28"/>
          <w:szCs w:val="28"/>
        </w:rPr>
      </w:pPr>
      <w:r>
        <w:rPr>
          <w:bCs/>
          <w:sz w:val="28"/>
          <w:szCs w:val="28"/>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Default="0053543B" w:rsidP="0053543B">
      <w:pPr>
        <w:autoSpaceDE w:val="0"/>
        <w:autoSpaceDN w:val="0"/>
        <w:adjustRightInd w:val="0"/>
        <w:ind w:firstLine="540"/>
        <w:jc w:val="both"/>
        <w:rPr>
          <w:bCs/>
          <w:sz w:val="28"/>
          <w:szCs w:val="28"/>
        </w:rPr>
      </w:pPr>
      <w:r>
        <w:rPr>
          <w:bCs/>
          <w:sz w:val="28"/>
          <w:szCs w:val="28"/>
        </w:rPr>
        <w:t>- перегон по улицам населенных пунктов, имеющим твердое покрытие, машин на гусеничном ходу без соответствующего разрешения;</w:t>
      </w:r>
    </w:p>
    <w:p w:rsidR="0053543B" w:rsidRDefault="0053543B" w:rsidP="0053543B">
      <w:pPr>
        <w:autoSpaceDE w:val="0"/>
        <w:autoSpaceDN w:val="0"/>
        <w:adjustRightInd w:val="0"/>
        <w:ind w:firstLine="540"/>
        <w:jc w:val="both"/>
        <w:rPr>
          <w:bCs/>
          <w:sz w:val="28"/>
          <w:szCs w:val="28"/>
        </w:rPr>
      </w:pPr>
      <w:r>
        <w:rPr>
          <w:bCs/>
          <w:sz w:val="28"/>
          <w:szCs w:val="28"/>
        </w:rPr>
        <w:t>- движение и стоянка большегрузного транспорта на внутриквартальных пешеходных дорожках, тротуарах, придомовых территориях;</w:t>
      </w:r>
    </w:p>
    <w:p w:rsidR="0053543B" w:rsidRDefault="0053543B" w:rsidP="0053543B">
      <w:pPr>
        <w:autoSpaceDE w:val="0"/>
        <w:autoSpaceDN w:val="0"/>
        <w:adjustRightInd w:val="0"/>
        <w:ind w:firstLine="540"/>
        <w:jc w:val="both"/>
        <w:rPr>
          <w:bCs/>
          <w:sz w:val="28"/>
          <w:szCs w:val="28"/>
        </w:rPr>
      </w:pPr>
      <w:r>
        <w:rPr>
          <w:bCs/>
          <w:sz w:val="28"/>
          <w:szCs w:val="28"/>
        </w:rPr>
        <w:t>- наезд автомобилей на бордюрные камни;</w:t>
      </w:r>
    </w:p>
    <w:p w:rsidR="0053543B" w:rsidRPr="0053543B" w:rsidRDefault="0053543B" w:rsidP="0053543B">
      <w:pPr>
        <w:autoSpaceDE w:val="0"/>
        <w:autoSpaceDN w:val="0"/>
        <w:adjustRightInd w:val="0"/>
        <w:ind w:firstLine="540"/>
        <w:jc w:val="both"/>
        <w:rPr>
          <w:bCs/>
          <w:sz w:val="28"/>
          <w:szCs w:val="28"/>
        </w:rPr>
      </w:pPr>
      <w:r>
        <w:rPr>
          <w:bCs/>
          <w:sz w:val="28"/>
          <w:szCs w:val="28"/>
        </w:rPr>
        <w:t>- движение по улицам населенных пунктов загрязненного транспорта.</w:t>
      </w:r>
    </w:p>
    <w:p w:rsidR="00F826A3" w:rsidRPr="0053543B" w:rsidRDefault="00F826A3" w:rsidP="00BF018A">
      <w:pPr>
        <w:autoSpaceDE w:val="0"/>
        <w:autoSpaceDN w:val="0"/>
        <w:adjustRightInd w:val="0"/>
        <w:ind w:firstLine="540"/>
        <w:jc w:val="both"/>
        <w:outlineLvl w:val="2"/>
        <w:rPr>
          <w:bCs/>
          <w:sz w:val="28"/>
          <w:szCs w:val="28"/>
        </w:rPr>
      </w:pPr>
      <w:r w:rsidRPr="001A5045">
        <w:rPr>
          <w:bCs/>
          <w:sz w:val="28"/>
          <w:szCs w:val="28"/>
        </w:rPr>
        <w:t>4.6.</w:t>
      </w:r>
      <w:r w:rsidR="0053543B">
        <w:rPr>
          <w:bCs/>
          <w:sz w:val="28"/>
          <w:szCs w:val="28"/>
        </w:rPr>
        <w:t>2</w:t>
      </w:r>
      <w:r w:rsidRPr="001A5045">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3543B" w:rsidRPr="0053543B">
        <w:rPr>
          <w:bCs/>
          <w:sz w:val="28"/>
          <w:szCs w:val="28"/>
        </w:rPr>
        <w:t>Карапсельского сельсовета</w:t>
      </w:r>
      <w:r w:rsidRPr="0053543B">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53543B">
        <w:rPr>
          <w:bCs/>
          <w:sz w:val="28"/>
          <w:szCs w:val="28"/>
        </w:rPr>
        <w:t xml:space="preserve">Карапсельского сельсовета </w:t>
      </w:r>
      <w:r w:rsidRPr="0053543B">
        <w:rPr>
          <w:bCs/>
          <w:sz w:val="28"/>
          <w:szCs w:val="28"/>
        </w:rPr>
        <w:t>в соответствии с планом капитальных вложений.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53543B">
        <w:rPr>
          <w:bCs/>
          <w:sz w:val="28"/>
          <w:szCs w:val="28"/>
        </w:rPr>
        <w:t xml:space="preserve">специализированной организацией по договорам с администрацией </w:t>
      </w:r>
      <w:r w:rsidR="0053543B">
        <w:rPr>
          <w:bCs/>
          <w:sz w:val="28"/>
          <w:szCs w:val="28"/>
        </w:rPr>
        <w:t>Карапсельского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1A5045" w:rsidRDefault="00F826A3" w:rsidP="00BF018A">
      <w:pPr>
        <w:autoSpaceDE w:val="0"/>
        <w:autoSpaceDN w:val="0"/>
        <w:adjustRightInd w:val="0"/>
        <w:ind w:firstLine="540"/>
        <w:jc w:val="both"/>
        <w:rPr>
          <w:b/>
          <w:sz w:val="28"/>
          <w:szCs w:val="28"/>
          <w:lang w:eastAsia="en-US"/>
        </w:rPr>
      </w:pPr>
      <w:r w:rsidRPr="001A5045">
        <w:rPr>
          <w:bCs/>
          <w:sz w:val="28"/>
          <w:szCs w:val="28"/>
        </w:rPr>
        <w:t xml:space="preserve">Крышки люков, колодцев, расположенные на проезжей части улиц и тротуаров, в случае их повреждения или разрушения должны быть </w:t>
      </w:r>
      <w:r w:rsidRPr="001A5045">
        <w:rPr>
          <w:bCs/>
          <w:sz w:val="28"/>
          <w:szCs w:val="28"/>
        </w:rPr>
        <w:lastRenderedPageBreak/>
        <w:t>немедленно огорожены и в течение 6 часов восстановлены организацией, в ведении которой находятся данные коммуникации.</w:t>
      </w:r>
    </w:p>
    <w:p w:rsidR="00F826A3" w:rsidRDefault="003822B3" w:rsidP="003822B3">
      <w:pPr>
        <w:autoSpaceDE w:val="0"/>
        <w:autoSpaceDN w:val="0"/>
        <w:adjustRightInd w:val="0"/>
        <w:ind w:firstLine="540"/>
        <w:jc w:val="both"/>
        <w:rPr>
          <w:sz w:val="28"/>
          <w:szCs w:val="28"/>
        </w:rPr>
      </w:pPr>
      <w:r w:rsidRPr="003822B3">
        <w:rPr>
          <w:sz w:val="28"/>
          <w:szCs w:val="28"/>
          <w:lang w:eastAsia="en-US"/>
        </w:rPr>
        <w:t xml:space="preserve">4.6.4. </w:t>
      </w:r>
      <w:r w:rsidRPr="003822B3">
        <w:rPr>
          <w:sz w:val="28"/>
          <w:szCs w:val="28"/>
        </w:rPr>
        <w:t>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Карапсельского сельсовета Иланского района Красноярского края</w:t>
      </w:r>
      <w:r>
        <w:rPr>
          <w:sz w:val="28"/>
          <w:szCs w:val="28"/>
        </w:rPr>
        <w:t>.</w:t>
      </w:r>
    </w:p>
    <w:p w:rsidR="003822B3" w:rsidRPr="003822B3" w:rsidRDefault="003822B3" w:rsidP="003822B3">
      <w:pPr>
        <w:autoSpaceDE w:val="0"/>
        <w:autoSpaceDN w:val="0"/>
        <w:adjustRightInd w:val="0"/>
        <w:ind w:firstLine="540"/>
        <w:jc w:val="both"/>
        <w:rPr>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53543B">
        <w:rPr>
          <w:bCs/>
          <w:sz w:val="28"/>
          <w:szCs w:val="28"/>
        </w:rPr>
        <w:t xml:space="preserve">администрацией </w:t>
      </w:r>
      <w:r w:rsidR="0053543B">
        <w:rPr>
          <w:bCs/>
          <w:sz w:val="28"/>
          <w:szCs w:val="28"/>
        </w:rPr>
        <w:t>Карапсельского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0053543B">
        <w:rPr>
          <w:bCs/>
          <w:sz w:val="28"/>
          <w:szCs w:val="28"/>
        </w:rPr>
        <w:t>Карапсельского сельсовета</w:t>
      </w:r>
      <w:r w:rsidRPr="001A5045">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1A5045" w:rsidRDefault="00F826A3"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53543B">
        <w:rPr>
          <w:bCs/>
          <w:sz w:val="28"/>
          <w:szCs w:val="28"/>
        </w:rPr>
        <w:t xml:space="preserve">специализированной организацией по договорам с администрацией </w:t>
      </w:r>
      <w:r w:rsidR="0053543B">
        <w:rPr>
          <w:bCs/>
          <w:sz w:val="28"/>
          <w:szCs w:val="28"/>
        </w:rPr>
        <w:t>Карапсельского сельсовета</w:t>
      </w:r>
      <w:r w:rsidRPr="001A5045">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w:t>
      </w:r>
      <w:r w:rsidRPr="001A5045">
        <w:rPr>
          <w:rFonts w:ascii="Times New Roman" w:hAnsi="Times New Roman" w:cs="Times New Roman"/>
          <w:sz w:val="28"/>
          <w:szCs w:val="28"/>
        </w:rPr>
        <w:lastRenderedPageBreak/>
        <w:t>обремененных соответствующим публичным сервитутом и принадлежащих гражданам и организациям на вещных или иных правах.</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дождеприемных колодцев, лотков дорожных покрытий, зеленых насаждений, </w:t>
      </w:r>
      <w:r w:rsidRPr="001A5045">
        <w:rPr>
          <w:rFonts w:ascii="Times New Roman" w:hAnsi="Times New Roman" w:cs="Times New Roman"/>
          <w:sz w:val="28"/>
          <w:szCs w:val="28"/>
        </w:rPr>
        <w:lastRenderedPageBreak/>
        <w:t>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F826A3" w:rsidRPr="001A5045" w:rsidRDefault="00F826A3"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53543B">
        <w:rPr>
          <w:bCs/>
          <w:sz w:val="28"/>
          <w:szCs w:val="28"/>
        </w:rPr>
        <w:t>специализированным организациям</w:t>
      </w:r>
      <w:r w:rsidRPr="001A5045">
        <w:rPr>
          <w:bCs/>
          <w:sz w:val="28"/>
          <w:szCs w:val="28"/>
        </w:rPr>
        <w:t xml:space="preserve"> за счет владельцев коммуникаций.</w:t>
      </w:r>
    </w:p>
    <w:p w:rsidR="00F826A3" w:rsidRPr="001A5045" w:rsidRDefault="00F826A3" w:rsidP="00BF018A">
      <w:pPr>
        <w:autoSpaceDE w:val="0"/>
        <w:autoSpaceDN w:val="0"/>
        <w:adjustRightInd w:val="0"/>
        <w:ind w:firstLine="540"/>
        <w:jc w:val="both"/>
        <w:rPr>
          <w:bCs/>
          <w:sz w:val="28"/>
          <w:szCs w:val="28"/>
        </w:rPr>
      </w:pPr>
    </w:p>
    <w:p w:rsidR="00F826A3" w:rsidRPr="0053543B" w:rsidRDefault="00F826A3"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0053543B" w:rsidRPr="0053543B">
        <w:rPr>
          <w:b/>
          <w:bCs/>
          <w:sz w:val="28"/>
          <w:szCs w:val="28"/>
        </w:rPr>
        <w:t>Ка</w:t>
      </w:r>
      <w:r w:rsidR="0053543B">
        <w:rPr>
          <w:b/>
          <w:bCs/>
          <w:sz w:val="28"/>
          <w:szCs w:val="28"/>
        </w:rPr>
        <w:t>рапсельского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53543B">
        <w:rPr>
          <w:bCs/>
          <w:sz w:val="28"/>
          <w:szCs w:val="28"/>
        </w:rPr>
        <w:t>Карапсельского сельсовета</w:t>
      </w:r>
      <w:r w:rsidRPr="001A5045">
        <w:rPr>
          <w:bCs/>
          <w:sz w:val="28"/>
          <w:szCs w:val="28"/>
        </w:rPr>
        <w:t xml:space="preserve"> осуществляется по решению </w:t>
      </w:r>
      <w:r w:rsidRPr="0053543B">
        <w:rPr>
          <w:bCs/>
          <w:sz w:val="28"/>
          <w:szCs w:val="28"/>
        </w:rPr>
        <w:t xml:space="preserve">администрации </w:t>
      </w:r>
      <w:r w:rsidR="0053543B">
        <w:rPr>
          <w:bCs/>
          <w:sz w:val="28"/>
          <w:szCs w:val="28"/>
        </w:rPr>
        <w:t>Карапсельского сельсовета</w:t>
      </w:r>
      <w:r w:rsidRPr="001A5045">
        <w:rPr>
          <w:bCs/>
          <w:sz w:val="28"/>
          <w:szCs w:val="28"/>
        </w:rPr>
        <w:t xml:space="preserve"> на период проведения государственных праздников и праздников </w:t>
      </w:r>
      <w:r w:rsidR="00B026F5" w:rsidRPr="00B026F5">
        <w:rPr>
          <w:bCs/>
          <w:sz w:val="28"/>
          <w:szCs w:val="28"/>
        </w:rPr>
        <w:t>Карапсельского сельсовета</w:t>
      </w:r>
      <w:r w:rsidRPr="001A5045">
        <w:rPr>
          <w:bCs/>
          <w:sz w:val="28"/>
          <w:szCs w:val="28"/>
        </w:rPr>
        <w:t>, мероприятий, связанных со знаменательными событиями.</w:t>
      </w:r>
    </w:p>
    <w:p w:rsidR="00F826A3" w:rsidRPr="00B026F5" w:rsidRDefault="00F826A3"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B026F5">
        <w:rPr>
          <w:bCs/>
          <w:sz w:val="28"/>
          <w:szCs w:val="28"/>
        </w:rPr>
        <w:t>Карапсельского сельсовета.</w:t>
      </w:r>
    </w:p>
    <w:p w:rsidR="00F826A3" w:rsidRPr="00B026F5" w:rsidRDefault="00F826A3"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B026F5">
        <w:rPr>
          <w:bCs/>
          <w:sz w:val="28"/>
          <w:szCs w:val="28"/>
        </w:rPr>
        <w:t xml:space="preserve">администрацией </w:t>
      </w:r>
      <w:r w:rsidR="00B026F5" w:rsidRPr="00B026F5">
        <w:rPr>
          <w:bCs/>
          <w:sz w:val="28"/>
          <w:szCs w:val="28"/>
        </w:rPr>
        <w:t>Карапсельского сельсовета</w:t>
      </w:r>
      <w:r w:rsidRPr="00B026F5">
        <w:rPr>
          <w:bCs/>
          <w:sz w:val="28"/>
          <w:szCs w:val="28"/>
        </w:rPr>
        <w:t xml:space="preserve"> в пределах средств, предусмотренных на эти цели в бюджете </w:t>
      </w:r>
      <w:r w:rsidR="00B026F5">
        <w:rPr>
          <w:bCs/>
          <w:sz w:val="28"/>
          <w:szCs w:val="28"/>
        </w:rPr>
        <w:t>Карапсельского сельсовета</w:t>
      </w:r>
      <w:r w:rsidRPr="00B026F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B026F5">
        <w:rPr>
          <w:bCs/>
          <w:sz w:val="28"/>
          <w:szCs w:val="28"/>
        </w:rPr>
        <w:t xml:space="preserve">администрацией </w:t>
      </w:r>
      <w:r w:rsidR="00B026F5">
        <w:rPr>
          <w:bCs/>
          <w:sz w:val="28"/>
          <w:szCs w:val="28"/>
        </w:rPr>
        <w:t>Карапсельского сельсовета</w:t>
      </w:r>
      <w:r w:rsidRPr="001A5045">
        <w:rPr>
          <w:bCs/>
          <w:sz w:val="28"/>
          <w:szCs w:val="28"/>
        </w:rPr>
        <w:t>.</w:t>
      </w:r>
    </w:p>
    <w:p w:rsidR="00F826A3" w:rsidRDefault="00F826A3" w:rsidP="00BF018A">
      <w:pPr>
        <w:autoSpaceDE w:val="0"/>
        <w:autoSpaceDN w:val="0"/>
        <w:adjustRightInd w:val="0"/>
        <w:ind w:firstLine="540"/>
        <w:jc w:val="both"/>
        <w:rPr>
          <w:bCs/>
          <w:sz w:val="28"/>
          <w:szCs w:val="28"/>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026F5" w:rsidRDefault="00B026F5" w:rsidP="00BF018A">
      <w:pPr>
        <w:autoSpaceDE w:val="0"/>
        <w:autoSpaceDN w:val="0"/>
        <w:adjustRightInd w:val="0"/>
        <w:ind w:firstLine="540"/>
        <w:jc w:val="both"/>
        <w:rPr>
          <w:bCs/>
          <w:sz w:val="28"/>
          <w:szCs w:val="28"/>
        </w:rPr>
      </w:pPr>
    </w:p>
    <w:p w:rsidR="00B026F5" w:rsidRPr="00F938D9" w:rsidRDefault="00B026F5" w:rsidP="00F938D9">
      <w:pPr>
        <w:autoSpaceDE w:val="0"/>
        <w:autoSpaceDN w:val="0"/>
        <w:adjustRightInd w:val="0"/>
        <w:ind w:firstLine="540"/>
        <w:jc w:val="center"/>
        <w:rPr>
          <w:b/>
          <w:bCs/>
          <w:sz w:val="28"/>
          <w:szCs w:val="28"/>
        </w:rPr>
      </w:pPr>
      <w:r w:rsidRPr="00F938D9">
        <w:rPr>
          <w:b/>
          <w:bCs/>
          <w:sz w:val="28"/>
          <w:szCs w:val="28"/>
        </w:rPr>
        <w:t>4.10. Содержание кладбищ</w:t>
      </w:r>
    </w:p>
    <w:p w:rsidR="00F938D9" w:rsidRDefault="00B026F5" w:rsidP="00BF018A">
      <w:pPr>
        <w:autoSpaceDE w:val="0"/>
        <w:autoSpaceDN w:val="0"/>
        <w:adjustRightInd w:val="0"/>
        <w:ind w:firstLine="540"/>
        <w:jc w:val="both"/>
        <w:rPr>
          <w:bCs/>
          <w:sz w:val="28"/>
          <w:szCs w:val="28"/>
        </w:rPr>
      </w:pPr>
      <w:r>
        <w:rPr>
          <w:bCs/>
          <w:sz w:val="28"/>
          <w:szCs w:val="28"/>
        </w:rPr>
        <w:t xml:space="preserve">4.10.1. </w:t>
      </w:r>
      <w:r w:rsidR="00F938D9">
        <w:rPr>
          <w:bCs/>
          <w:sz w:val="28"/>
          <w:szCs w:val="28"/>
        </w:rPr>
        <w:t>Территория кладбищ Карапсельского сельсовета должна быть ограждена забором.</w:t>
      </w:r>
    </w:p>
    <w:p w:rsidR="00F938D9" w:rsidRDefault="00F938D9" w:rsidP="00BF018A">
      <w:pPr>
        <w:autoSpaceDE w:val="0"/>
        <w:autoSpaceDN w:val="0"/>
        <w:adjustRightInd w:val="0"/>
        <w:ind w:firstLine="540"/>
        <w:jc w:val="both"/>
        <w:rPr>
          <w:bCs/>
          <w:sz w:val="28"/>
          <w:szCs w:val="28"/>
        </w:rPr>
      </w:pPr>
      <w:r>
        <w:rPr>
          <w:bCs/>
          <w:sz w:val="28"/>
          <w:szCs w:val="28"/>
        </w:rPr>
        <w:t>4.10.2. Место для захоронения умершего отводится администрацией Карапсельского сельсовета или старостами населенных пунктов Карапсельского сельсовета.</w:t>
      </w:r>
    </w:p>
    <w:p w:rsidR="00B026F5" w:rsidRDefault="00F938D9" w:rsidP="00BF018A">
      <w:pPr>
        <w:autoSpaceDE w:val="0"/>
        <w:autoSpaceDN w:val="0"/>
        <w:adjustRightInd w:val="0"/>
        <w:ind w:firstLine="540"/>
        <w:jc w:val="both"/>
        <w:rPr>
          <w:bCs/>
          <w:sz w:val="28"/>
          <w:szCs w:val="28"/>
        </w:rPr>
      </w:pPr>
      <w:r>
        <w:rPr>
          <w:bCs/>
          <w:sz w:val="28"/>
          <w:szCs w:val="28"/>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Default="00F938D9" w:rsidP="00BF018A">
      <w:pPr>
        <w:autoSpaceDE w:val="0"/>
        <w:autoSpaceDN w:val="0"/>
        <w:adjustRightInd w:val="0"/>
        <w:ind w:firstLine="540"/>
        <w:jc w:val="both"/>
        <w:rPr>
          <w:bCs/>
          <w:sz w:val="28"/>
          <w:szCs w:val="28"/>
        </w:rPr>
      </w:pPr>
      <w:r>
        <w:rPr>
          <w:bCs/>
          <w:sz w:val="28"/>
          <w:szCs w:val="28"/>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Default="00F938D9" w:rsidP="00BF018A">
      <w:pPr>
        <w:autoSpaceDE w:val="0"/>
        <w:autoSpaceDN w:val="0"/>
        <w:adjustRightInd w:val="0"/>
        <w:ind w:firstLine="540"/>
        <w:jc w:val="both"/>
        <w:rPr>
          <w:bCs/>
          <w:sz w:val="28"/>
          <w:szCs w:val="28"/>
        </w:rPr>
      </w:pPr>
      <w:r>
        <w:rPr>
          <w:bCs/>
          <w:sz w:val="28"/>
          <w:szCs w:val="28"/>
        </w:rPr>
        <w:t>4.10.5. На территории кладбища запрещается:</w:t>
      </w:r>
    </w:p>
    <w:p w:rsidR="00F938D9" w:rsidRDefault="00F938D9" w:rsidP="00BF018A">
      <w:pPr>
        <w:autoSpaceDE w:val="0"/>
        <w:autoSpaceDN w:val="0"/>
        <w:adjustRightInd w:val="0"/>
        <w:ind w:firstLine="540"/>
        <w:jc w:val="both"/>
        <w:rPr>
          <w:bCs/>
          <w:sz w:val="28"/>
          <w:szCs w:val="28"/>
        </w:rPr>
      </w:pPr>
      <w:r>
        <w:rPr>
          <w:bCs/>
          <w:sz w:val="28"/>
          <w:szCs w:val="28"/>
        </w:rPr>
        <w:t>- портить надмогильные сооружения, зеленые насаждения, ловить птиц, водить собак, засорять территорию кладбища;</w:t>
      </w:r>
    </w:p>
    <w:p w:rsidR="00F938D9" w:rsidRPr="00F938D9" w:rsidRDefault="00F938D9" w:rsidP="00BF018A">
      <w:pPr>
        <w:autoSpaceDE w:val="0"/>
        <w:autoSpaceDN w:val="0"/>
        <w:adjustRightInd w:val="0"/>
        <w:ind w:firstLine="540"/>
        <w:jc w:val="both"/>
        <w:rPr>
          <w:sz w:val="28"/>
          <w:szCs w:val="28"/>
          <w:lang w:eastAsia="en-US"/>
        </w:rPr>
      </w:pPr>
      <w:r w:rsidRPr="00F938D9">
        <w:rPr>
          <w:sz w:val="28"/>
          <w:szCs w:val="28"/>
          <w:lang w:eastAsia="en-US"/>
        </w:rPr>
        <w:t>- разводить костры (кроме поджогов при копке могил</w:t>
      </w:r>
      <w:r w:rsidR="00100C09">
        <w:rPr>
          <w:sz w:val="28"/>
          <w:szCs w:val="28"/>
          <w:lang w:eastAsia="en-US"/>
        </w:rPr>
        <w:t xml:space="preserve"> в </w:t>
      </w:r>
      <w:bookmarkStart w:id="1" w:name="_GoBack"/>
      <w:bookmarkEnd w:id="1"/>
      <w:r w:rsidRPr="00F938D9">
        <w:rPr>
          <w:sz w:val="28"/>
          <w:szCs w:val="28"/>
          <w:lang w:eastAsia="en-US"/>
        </w:rPr>
        <w:t>зимнее время), резать дерн, добывать песок, глину, хранить посторонние предметы и материалы.</w:t>
      </w:r>
    </w:p>
    <w:p w:rsidR="00F938D9" w:rsidRDefault="00F938D9" w:rsidP="00F938D9">
      <w:pPr>
        <w:autoSpaceDE w:val="0"/>
        <w:autoSpaceDN w:val="0"/>
        <w:adjustRightInd w:val="0"/>
        <w:jc w:val="both"/>
        <w:rPr>
          <w:sz w:val="28"/>
          <w:szCs w:val="28"/>
          <w:lang w:eastAsia="en-US"/>
        </w:rPr>
      </w:pPr>
      <w:r>
        <w:rPr>
          <w:sz w:val="28"/>
          <w:szCs w:val="28"/>
          <w:lang w:eastAsia="en-US"/>
        </w:rPr>
        <w:tab/>
        <w:t>4.10.6. Посетители кладбищ обязаны строго соблюдать установленный на кладбищах порядок и не нарушать тишины.</w:t>
      </w:r>
    </w:p>
    <w:p w:rsidR="00F938D9" w:rsidRPr="00F938D9" w:rsidRDefault="00F938D9" w:rsidP="00F938D9">
      <w:pPr>
        <w:autoSpaceDE w:val="0"/>
        <w:autoSpaceDN w:val="0"/>
        <w:adjustRightInd w:val="0"/>
        <w:jc w:val="both"/>
        <w:rPr>
          <w:sz w:val="28"/>
          <w:szCs w:val="28"/>
          <w:lang w:eastAsia="en-US"/>
        </w:rPr>
      </w:pPr>
      <w:r>
        <w:rPr>
          <w:sz w:val="28"/>
          <w:szCs w:val="28"/>
          <w:lang w:eastAsia="en-US"/>
        </w:rPr>
        <w:tab/>
        <w:t>4.10.7. Надругательство над могилами преследуется в уголовном порядке.</w:t>
      </w:r>
    </w:p>
    <w:p w:rsidR="00F826A3" w:rsidRDefault="00F826A3" w:rsidP="00BF018A">
      <w:pPr>
        <w:autoSpaceDE w:val="0"/>
        <w:autoSpaceDN w:val="0"/>
        <w:adjustRightInd w:val="0"/>
        <w:ind w:firstLine="540"/>
        <w:jc w:val="both"/>
        <w:rPr>
          <w:sz w:val="28"/>
          <w:szCs w:val="28"/>
          <w:lang w:eastAsia="en-US"/>
        </w:rPr>
      </w:pPr>
    </w:p>
    <w:p w:rsidR="00605505" w:rsidRPr="00605505" w:rsidRDefault="00605505" w:rsidP="00605505">
      <w:pPr>
        <w:autoSpaceDE w:val="0"/>
        <w:autoSpaceDN w:val="0"/>
        <w:adjustRightInd w:val="0"/>
        <w:ind w:firstLine="540"/>
        <w:jc w:val="center"/>
        <w:rPr>
          <w:b/>
          <w:sz w:val="28"/>
          <w:szCs w:val="28"/>
          <w:lang w:eastAsia="en-US"/>
        </w:rPr>
      </w:pPr>
      <w:r w:rsidRPr="00605505">
        <w:rPr>
          <w:b/>
          <w:sz w:val="28"/>
          <w:szCs w:val="28"/>
          <w:lang w:eastAsia="en-US"/>
        </w:rPr>
        <w:t>4.11. Содержание домашних животных</w:t>
      </w:r>
    </w:p>
    <w:p w:rsidR="008A58F2" w:rsidRDefault="00605505" w:rsidP="00BF018A">
      <w:pPr>
        <w:autoSpaceDE w:val="0"/>
        <w:autoSpaceDN w:val="0"/>
        <w:adjustRightInd w:val="0"/>
        <w:ind w:firstLine="540"/>
        <w:jc w:val="both"/>
        <w:rPr>
          <w:sz w:val="28"/>
          <w:szCs w:val="28"/>
          <w:lang w:eastAsia="en-US"/>
        </w:rPr>
      </w:pPr>
      <w:r>
        <w:rPr>
          <w:sz w:val="28"/>
          <w:szCs w:val="28"/>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w:t>
      </w:r>
      <w:r w:rsidR="008A58F2">
        <w:rPr>
          <w:sz w:val="28"/>
          <w:szCs w:val="28"/>
          <w:lang w:eastAsia="en-US"/>
        </w:rPr>
        <w:t>, соблюдать действующие санитарно-гигиенические и ветеринарные правила.</w:t>
      </w:r>
    </w:p>
    <w:p w:rsidR="008A58F2" w:rsidRDefault="008A58F2" w:rsidP="00BF018A">
      <w:pPr>
        <w:autoSpaceDE w:val="0"/>
        <w:autoSpaceDN w:val="0"/>
        <w:adjustRightInd w:val="0"/>
        <w:ind w:firstLine="540"/>
        <w:jc w:val="both"/>
        <w:rPr>
          <w:sz w:val="28"/>
          <w:szCs w:val="28"/>
          <w:lang w:eastAsia="en-US"/>
        </w:rPr>
      </w:pPr>
      <w:r>
        <w:rPr>
          <w:sz w:val="28"/>
          <w:szCs w:val="28"/>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8A58F2" w:rsidRDefault="008A58F2" w:rsidP="00BF018A">
      <w:pPr>
        <w:autoSpaceDE w:val="0"/>
        <w:autoSpaceDN w:val="0"/>
        <w:adjustRightInd w:val="0"/>
        <w:ind w:firstLine="540"/>
        <w:jc w:val="both"/>
        <w:rPr>
          <w:sz w:val="28"/>
          <w:szCs w:val="28"/>
          <w:lang w:eastAsia="en-US"/>
        </w:rPr>
      </w:pPr>
      <w:r>
        <w:rPr>
          <w:sz w:val="28"/>
          <w:szCs w:val="28"/>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58F2" w:rsidRDefault="008A58F2" w:rsidP="00BF018A">
      <w:pPr>
        <w:autoSpaceDE w:val="0"/>
        <w:autoSpaceDN w:val="0"/>
        <w:adjustRightInd w:val="0"/>
        <w:ind w:firstLine="540"/>
        <w:jc w:val="both"/>
        <w:rPr>
          <w:sz w:val="28"/>
          <w:szCs w:val="28"/>
          <w:lang w:eastAsia="en-US"/>
        </w:rPr>
      </w:pPr>
      <w:r>
        <w:rPr>
          <w:sz w:val="28"/>
          <w:szCs w:val="28"/>
          <w:lang w:eastAsia="en-US"/>
        </w:rPr>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605505" w:rsidRDefault="008A58F2" w:rsidP="00BF018A">
      <w:pPr>
        <w:autoSpaceDE w:val="0"/>
        <w:autoSpaceDN w:val="0"/>
        <w:adjustRightInd w:val="0"/>
        <w:ind w:firstLine="540"/>
        <w:jc w:val="both"/>
        <w:rPr>
          <w:sz w:val="28"/>
          <w:szCs w:val="28"/>
          <w:lang w:eastAsia="en-US"/>
        </w:rPr>
      </w:pPr>
      <w:r>
        <w:rPr>
          <w:sz w:val="28"/>
          <w:szCs w:val="28"/>
          <w:lang w:eastAsia="en-US"/>
        </w:rPr>
        <w:lastRenderedPageBreak/>
        <w:t xml:space="preserve">4.11.5. Места прогона скота на пастбища должны быть согласованы с администрацией Карапсельского сельсовета. Прогон скота </w:t>
      </w:r>
      <w:r w:rsidR="00100C09">
        <w:rPr>
          <w:sz w:val="28"/>
          <w:szCs w:val="28"/>
          <w:lang w:eastAsia="en-US"/>
        </w:rPr>
        <w:t xml:space="preserve">по автодорогам </w:t>
      </w:r>
      <w:r>
        <w:rPr>
          <w:sz w:val="28"/>
          <w:szCs w:val="28"/>
          <w:lang w:eastAsia="en-US"/>
        </w:rPr>
        <w:t>без</w:t>
      </w:r>
      <w:r w:rsidR="00100C09">
        <w:rPr>
          <w:sz w:val="28"/>
          <w:szCs w:val="28"/>
          <w:lang w:eastAsia="en-US"/>
        </w:rPr>
        <w:t xml:space="preserve"> сопровождающих лиц запрещается.</w:t>
      </w:r>
    </w:p>
    <w:p w:rsidR="00100C09" w:rsidRDefault="00100C09" w:rsidP="00BF018A">
      <w:pPr>
        <w:autoSpaceDE w:val="0"/>
        <w:autoSpaceDN w:val="0"/>
        <w:adjustRightInd w:val="0"/>
        <w:ind w:firstLine="540"/>
        <w:jc w:val="both"/>
        <w:rPr>
          <w:sz w:val="28"/>
          <w:szCs w:val="28"/>
          <w:lang w:eastAsia="en-US"/>
        </w:rPr>
      </w:pPr>
      <w:r>
        <w:rPr>
          <w:sz w:val="28"/>
          <w:szCs w:val="28"/>
          <w:lang w:eastAsia="en-US"/>
        </w:rPr>
        <w:t>4.11.6. Запрещается выпас домашнего скота на придомовой территории, в том числе на привязи.</w:t>
      </w:r>
    </w:p>
    <w:p w:rsidR="00100C09" w:rsidRDefault="00100C09" w:rsidP="00100C09">
      <w:pPr>
        <w:shd w:val="clear" w:color="auto" w:fill="FFFFFF"/>
        <w:ind w:firstLine="567"/>
        <w:jc w:val="both"/>
        <w:rPr>
          <w:color w:val="000000"/>
          <w:sz w:val="28"/>
          <w:szCs w:val="28"/>
        </w:rPr>
      </w:pPr>
      <w:r>
        <w:rPr>
          <w:sz w:val="28"/>
          <w:szCs w:val="28"/>
          <w:lang w:eastAsia="en-US"/>
        </w:rPr>
        <w:t xml:space="preserve">4.11.7. </w:t>
      </w:r>
      <w:r>
        <w:rPr>
          <w:color w:val="000000"/>
          <w:sz w:val="28"/>
          <w:szCs w:val="28"/>
        </w:rPr>
        <w:t>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канализования, кормокухни, утилизации навоза и помета в соответствии с действующими нормами.</w:t>
      </w:r>
    </w:p>
    <w:p w:rsidR="00100C09" w:rsidRDefault="00100C09" w:rsidP="00100C09">
      <w:pPr>
        <w:shd w:val="clear" w:color="auto" w:fill="FFFFFF"/>
        <w:ind w:firstLine="567"/>
        <w:jc w:val="both"/>
        <w:rPr>
          <w:color w:val="000000"/>
          <w:sz w:val="28"/>
          <w:szCs w:val="28"/>
        </w:rPr>
      </w:pPr>
      <w:r>
        <w:rPr>
          <w:color w:val="000000"/>
          <w:sz w:val="28"/>
          <w:szCs w:val="28"/>
        </w:rPr>
        <w:t xml:space="preserve">4.11.8. Обезвреживание навоза и помета в частном секторе осуществляется методом компостирования. </w:t>
      </w:r>
    </w:p>
    <w:p w:rsidR="00100C09" w:rsidRDefault="00100C09" w:rsidP="00100C09">
      <w:pPr>
        <w:shd w:val="clear" w:color="auto" w:fill="FFFFFF"/>
        <w:ind w:firstLine="567"/>
        <w:jc w:val="both"/>
        <w:rPr>
          <w:color w:val="000000"/>
          <w:sz w:val="28"/>
          <w:szCs w:val="28"/>
        </w:rPr>
      </w:pPr>
      <w:r>
        <w:rPr>
          <w:color w:val="000000"/>
          <w:sz w:val="28"/>
          <w:szCs w:val="28"/>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100C09" w:rsidRDefault="00100C09" w:rsidP="00100C09">
      <w:pPr>
        <w:shd w:val="clear" w:color="auto" w:fill="FFFFFF"/>
        <w:ind w:firstLine="567"/>
        <w:jc w:val="both"/>
        <w:rPr>
          <w:color w:val="000000"/>
          <w:sz w:val="28"/>
          <w:szCs w:val="28"/>
        </w:rPr>
      </w:pPr>
      <w:r>
        <w:rPr>
          <w:color w:val="000000"/>
          <w:sz w:val="28"/>
          <w:szCs w:val="28"/>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100C09" w:rsidRPr="00F938D9" w:rsidRDefault="00100C09" w:rsidP="00BF018A">
      <w:pPr>
        <w:autoSpaceDE w:val="0"/>
        <w:autoSpaceDN w:val="0"/>
        <w:adjustRightInd w:val="0"/>
        <w:ind w:firstLine="540"/>
        <w:jc w:val="both"/>
        <w:rPr>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Pr="00B026F5">
        <w:rPr>
          <w:bCs/>
          <w:sz w:val="28"/>
          <w:szCs w:val="28"/>
          <w:lang w:eastAsia="en-US"/>
        </w:rPr>
        <w:t xml:space="preserve">органами администрации </w:t>
      </w:r>
      <w:r w:rsidR="00B026F5">
        <w:rPr>
          <w:bCs/>
          <w:sz w:val="28"/>
          <w:szCs w:val="28"/>
          <w:lang w:eastAsia="en-US"/>
        </w:rPr>
        <w:t>Карапсельского сельсовета</w:t>
      </w:r>
      <w:r w:rsidRPr="001A5045">
        <w:rPr>
          <w:bCs/>
          <w:sz w:val="28"/>
          <w:szCs w:val="28"/>
          <w:lang w:eastAsia="en-US"/>
        </w:rPr>
        <w:t xml:space="preserve"> в соответствии с административным реглам</w:t>
      </w:r>
      <w:r w:rsidRPr="00B026F5">
        <w:rPr>
          <w:bCs/>
          <w:sz w:val="28"/>
          <w:szCs w:val="28"/>
          <w:lang w:eastAsia="en-US"/>
        </w:rPr>
        <w:t>ентом осуществления муниципального контроля в сфере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1A5045" w:rsidRDefault="00F826A3"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1A5045" w:rsidRDefault="00F826A3"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1A5045" w:rsidRDefault="00F826A3"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F826A3" w:rsidRPr="001A5045" w:rsidRDefault="00F826A3" w:rsidP="00BF018A">
      <w:pPr>
        <w:pStyle w:val="ConsPlusNormal"/>
        <w:ind w:firstLine="540"/>
        <w:jc w:val="both"/>
        <w:rPr>
          <w:rFonts w:ascii="Times New Roman" w:hAnsi="Times New Roman" w:cs="Times New Roman"/>
          <w:sz w:val="28"/>
          <w:szCs w:val="28"/>
        </w:rPr>
      </w:pP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w:t>
      </w:r>
      <w:r w:rsidR="00692B98">
        <w:rPr>
          <w:sz w:val="28"/>
          <w:szCs w:val="28"/>
          <w:lang w:eastAsia="en-US"/>
        </w:rPr>
        <w:t>сельской</w:t>
      </w:r>
      <w:r w:rsidRPr="001A5045">
        <w:rPr>
          <w:sz w:val="28"/>
          <w:szCs w:val="28"/>
          <w:lang w:eastAsia="en-US"/>
        </w:rPr>
        <w:t xml:space="preserve"> среды осуществляется по средствам размещения соответствующей информации на</w:t>
      </w:r>
      <w:r w:rsidR="00692B98">
        <w:rPr>
          <w:sz w:val="28"/>
          <w:szCs w:val="28"/>
          <w:lang w:eastAsia="en-US"/>
        </w:rPr>
        <w:t xml:space="preserve"> сайте </w:t>
      </w:r>
      <w:r w:rsidR="00692B98" w:rsidRPr="000C1705">
        <w:rPr>
          <w:rFonts w:eastAsiaTheme="minorHAnsi"/>
          <w:sz w:val="28"/>
          <w:szCs w:val="28"/>
          <w:lang w:eastAsia="en-US"/>
        </w:rPr>
        <w:t xml:space="preserve">http://karapsel.bdu.su </w:t>
      </w:r>
      <w:r w:rsidRPr="001A5045">
        <w:rPr>
          <w:sz w:val="28"/>
          <w:szCs w:val="28"/>
          <w:lang w:eastAsia="en-US"/>
        </w:rPr>
        <w:t xml:space="preserve"> (далее - сеть Интернет).</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Pr>
          <w:sz w:val="28"/>
          <w:szCs w:val="28"/>
          <w:lang w:eastAsia="en-US"/>
        </w:rPr>
        <w:t xml:space="preserve"> </w:t>
      </w:r>
      <w:r w:rsidRPr="001A5045">
        <w:rPr>
          <w:sz w:val="28"/>
          <w:szCs w:val="28"/>
          <w:lang w:eastAsia="en-US"/>
        </w:rPr>
        <w:t>с возможностью публичного комментирования и обсуждения материалов проектов</w:t>
      </w:r>
    </w:p>
    <w:p w:rsidR="00F826A3" w:rsidRPr="001A5045" w:rsidRDefault="00F826A3" w:rsidP="00B026F5">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интернет-ресурса </w:t>
      </w:r>
      <w:r w:rsidR="00692B98" w:rsidRPr="000C1705">
        <w:rPr>
          <w:rFonts w:eastAsiaTheme="minorHAnsi"/>
          <w:sz w:val="28"/>
          <w:szCs w:val="28"/>
          <w:lang w:eastAsia="en-US"/>
        </w:rPr>
        <w:t>http://karapsel.bdu.su</w:t>
      </w:r>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BF018A">
      <w:pPr>
        <w:autoSpaceDE w:val="0"/>
        <w:autoSpaceDN w:val="0"/>
        <w:adjustRightInd w:val="0"/>
        <w:ind w:firstLine="540"/>
        <w:jc w:val="both"/>
        <w:rPr>
          <w:sz w:val="28"/>
          <w:szCs w:val="28"/>
          <w:lang w:eastAsia="en-US"/>
        </w:rPr>
      </w:pPr>
    </w:p>
    <w:p w:rsidR="008F5E8D" w:rsidRPr="00282058" w:rsidRDefault="00F826A3" w:rsidP="008F5E8D">
      <w:pPr>
        <w:tabs>
          <w:tab w:val="left" w:pos="6521"/>
        </w:tabs>
        <w:autoSpaceDE w:val="0"/>
        <w:autoSpaceDN w:val="0"/>
        <w:adjustRightInd w:val="0"/>
        <w:ind w:left="5103"/>
        <w:jc w:val="both"/>
        <w:rPr>
          <w:sz w:val="28"/>
          <w:szCs w:val="28"/>
          <w:lang w:eastAsia="en-US"/>
        </w:rPr>
      </w:pPr>
      <w:r w:rsidRPr="001A5045">
        <w:rPr>
          <w:sz w:val="28"/>
          <w:szCs w:val="28"/>
          <w:lang w:eastAsia="en-US"/>
        </w:rPr>
        <w:br w:type="page"/>
      </w:r>
      <w:r w:rsidR="008F5E8D" w:rsidRPr="00282058">
        <w:rPr>
          <w:sz w:val="28"/>
          <w:szCs w:val="28"/>
          <w:lang w:eastAsia="en-US"/>
        </w:rPr>
        <w:lastRenderedPageBreak/>
        <w:t xml:space="preserve">Приложение № 1 к Решению  </w:t>
      </w:r>
      <w:r w:rsidR="00282058" w:rsidRPr="00282058">
        <w:rPr>
          <w:sz w:val="28"/>
          <w:szCs w:val="28"/>
          <w:lang w:eastAsia="en-US"/>
        </w:rPr>
        <w:t>Карапсельского сельского Совета</w:t>
      </w:r>
      <w:r w:rsidR="008F5E8D" w:rsidRPr="00282058">
        <w:rPr>
          <w:sz w:val="28"/>
          <w:szCs w:val="28"/>
          <w:lang w:eastAsia="en-US"/>
        </w:rPr>
        <w:t xml:space="preserve"> </w:t>
      </w:r>
      <w:r w:rsidR="00282058" w:rsidRPr="00282058">
        <w:rPr>
          <w:sz w:val="28"/>
          <w:szCs w:val="28"/>
          <w:lang w:eastAsia="en-US"/>
        </w:rPr>
        <w:t>депутатов</w:t>
      </w:r>
      <w:r w:rsidR="008F5E8D" w:rsidRPr="00282058">
        <w:rPr>
          <w:sz w:val="28"/>
          <w:szCs w:val="28"/>
          <w:lang w:eastAsia="en-US"/>
        </w:rPr>
        <w:t xml:space="preserve"> от</w:t>
      </w:r>
      <w:r w:rsidR="00282058" w:rsidRPr="00282058">
        <w:rPr>
          <w:sz w:val="28"/>
          <w:szCs w:val="28"/>
          <w:lang w:eastAsia="en-US"/>
        </w:rPr>
        <w:t xml:space="preserve"> 20.12.2019</w:t>
      </w:r>
      <w:r w:rsidR="008F5E8D" w:rsidRPr="00282058">
        <w:rPr>
          <w:sz w:val="28"/>
          <w:szCs w:val="28"/>
          <w:lang w:eastAsia="en-US"/>
        </w:rPr>
        <w:t xml:space="preserve"> № </w:t>
      </w:r>
      <w:r w:rsidR="00282058" w:rsidRPr="00282058">
        <w:rPr>
          <w:sz w:val="28"/>
          <w:szCs w:val="28"/>
          <w:lang w:eastAsia="en-US"/>
        </w:rPr>
        <w:t>46-111-р</w:t>
      </w:r>
      <w:r w:rsidR="008F5E8D" w:rsidRPr="00282058">
        <w:rPr>
          <w:sz w:val="28"/>
          <w:szCs w:val="28"/>
          <w:lang w:eastAsia="en-US"/>
        </w:rPr>
        <w:t xml:space="preserve"> «Об утверждении правил благоустройства территории </w:t>
      </w:r>
      <w:r w:rsidR="00282058" w:rsidRPr="00282058">
        <w:rPr>
          <w:sz w:val="28"/>
          <w:szCs w:val="28"/>
          <w:lang w:eastAsia="en-US"/>
        </w:rPr>
        <w:t>Карапсельского сельсовета Иланского района Красноярского края</w:t>
      </w:r>
      <w:r w:rsidR="008F5E8D" w:rsidRPr="00282058">
        <w:rPr>
          <w:sz w:val="28"/>
          <w:szCs w:val="28"/>
          <w:lang w:eastAsia="en-US"/>
        </w:rPr>
        <w:t>»</w:t>
      </w:r>
    </w:p>
    <w:p w:rsidR="008F5E8D" w:rsidRPr="009B3C19" w:rsidRDefault="008F5E8D" w:rsidP="008F5E8D">
      <w:pPr>
        <w:autoSpaceDE w:val="0"/>
        <w:autoSpaceDN w:val="0"/>
        <w:adjustRightInd w:val="0"/>
        <w:ind w:firstLine="540"/>
        <w:jc w:val="both"/>
        <w:rPr>
          <w:lang w:eastAsia="en-US"/>
        </w:rPr>
      </w:pPr>
    </w:p>
    <w:p w:rsidR="008F5E8D" w:rsidRPr="009B3C19" w:rsidRDefault="008F5E8D" w:rsidP="0054428E">
      <w:pPr>
        <w:autoSpaceDE w:val="0"/>
        <w:autoSpaceDN w:val="0"/>
        <w:adjustRightInd w:val="0"/>
        <w:ind w:firstLine="540"/>
        <w:jc w:val="center"/>
        <w:rPr>
          <w:lang w:eastAsia="en-US"/>
        </w:rPr>
      </w:pPr>
      <w:r w:rsidRPr="009B3C19">
        <w:rPr>
          <w:lang w:eastAsia="en-US"/>
        </w:rPr>
        <w:t>ФОРМА ОПИСАНИЯ ГРАНИЦ ПРИЛЕГАЮЩЕЙ ТЕРРИТОРИИ</w:t>
      </w:r>
    </w:p>
    <w:p w:rsidR="00EB1490" w:rsidRDefault="00EB1490" w:rsidP="008F5E8D">
      <w:pPr>
        <w:widowControl w:val="0"/>
        <w:autoSpaceDE w:val="0"/>
        <w:autoSpaceDN w:val="0"/>
        <w:ind w:left="2410"/>
        <w:jc w:val="both"/>
      </w:pPr>
      <w:bookmarkStart w:id="2" w:name="_Hlk16585328"/>
    </w:p>
    <w:p w:rsidR="008F5E8D" w:rsidRPr="009B3C19" w:rsidRDefault="008F5E8D" w:rsidP="008F5E8D">
      <w:pPr>
        <w:widowControl w:val="0"/>
        <w:autoSpaceDE w:val="0"/>
        <w:autoSpaceDN w:val="0"/>
        <w:ind w:left="2410"/>
        <w:jc w:val="both"/>
      </w:pPr>
      <w:r w:rsidRPr="009B3C19">
        <w:t xml:space="preserve">                                    Утверждена</w:t>
      </w:r>
    </w:p>
    <w:p w:rsidR="008F5E8D" w:rsidRPr="009B3C19" w:rsidRDefault="008F5E8D" w:rsidP="008F5E8D">
      <w:pPr>
        <w:widowControl w:val="0"/>
        <w:autoSpaceDE w:val="0"/>
        <w:autoSpaceDN w:val="0"/>
        <w:ind w:left="2410"/>
        <w:jc w:val="both"/>
      </w:pPr>
      <w:r w:rsidRPr="009B3C19">
        <w:t xml:space="preserve">                                    _______________________________________</w:t>
      </w:r>
    </w:p>
    <w:p w:rsidR="008F5E8D" w:rsidRPr="009B3C19" w:rsidRDefault="008F5E8D" w:rsidP="008F5E8D">
      <w:pPr>
        <w:widowControl w:val="0"/>
        <w:autoSpaceDE w:val="0"/>
        <w:autoSpaceDN w:val="0"/>
        <w:ind w:left="2410"/>
        <w:jc w:val="both"/>
      </w:pPr>
      <w:r w:rsidRPr="009B3C19">
        <w:t xml:space="preserve">                                    (наименование документа об утверждении,</w:t>
      </w:r>
    </w:p>
    <w:p w:rsidR="008F5E8D" w:rsidRPr="009B3C19" w:rsidRDefault="008F5E8D" w:rsidP="008F5E8D">
      <w:pPr>
        <w:widowControl w:val="0"/>
        <w:autoSpaceDE w:val="0"/>
        <w:autoSpaceDN w:val="0"/>
        <w:ind w:left="2410"/>
        <w:jc w:val="both"/>
      </w:pPr>
      <w:r w:rsidRPr="009B3C19">
        <w:t xml:space="preserve">                                    включая  наименование  органа  местного</w:t>
      </w:r>
    </w:p>
    <w:p w:rsidR="008F5E8D" w:rsidRPr="009B3C19" w:rsidRDefault="008F5E8D" w:rsidP="008F5E8D">
      <w:pPr>
        <w:widowControl w:val="0"/>
        <w:autoSpaceDE w:val="0"/>
        <w:autoSpaceDN w:val="0"/>
        <w:ind w:left="2410"/>
        <w:jc w:val="both"/>
      </w:pPr>
      <w:r w:rsidRPr="009B3C19">
        <w:t xml:space="preserve">                                    самоуправления,    принявшего   решение</w:t>
      </w:r>
    </w:p>
    <w:p w:rsidR="008F5E8D" w:rsidRPr="009B3C19" w:rsidRDefault="008F5E8D" w:rsidP="008F5E8D">
      <w:pPr>
        <w:widowControl w:val="0"/>
        <w:autoSpaceDE w:val="0"/>
        <w:autoSpaceDN w:val="0"/>
        <w:ind w:left="2410"/>
        <w:jc w:val="both"/>
      </w:pPr>
      <w:r w:rsidRPr="009B3C19">
        <w:t xml:space="preserve">                                    об утверждении схемы)</w:t>
      </w:r>
    </w:p>
    <w:p w:rsidR="008F5E8D" w:rsidRPr="009B3C19" w:rsidRDefault="008F5E8D" w:rsidP="008F5E8D">
      <w:pPr>
        <w:widowControl w:val="0"/>
        <w:autoSpaceDE w:val="0"/>
        <w:autoSpaceDN w:val="0"/>
        <w:ind w:left="2410"/>
        <w:jc w:val="both"/>
      </w:pPr>
      <w:r w:rsidRPr="009B3C19">
        <w:t xml:space="preserve">                                    от __________________ N _______________</w:t>
      </w:r>
    </w:p>
    <w:p w:rsidR="008F5E8D" w:rsidRPr="009B3C19" w:rsidRDefault="008F5E8D" w:rsidP="008F5E8D">
      <w:pPr>
        <w:widowControl w:val="0"/>
        <w:autoSpaceDE w:val="0"/>
        <w:autoSpaceDN w:val="0"/>
        <w:ind w:left="2410"/>
        <w:jc w:val="both"/>
      </w:pPr>
    </w:p>
    <w:p w:rsidR="008F5E8D" w:rsidRPr="009B3C19" w:rsidRDefault="008F5E8D" w:rsidP="008F5E8D">
      <w:pPr>
        <w:widowControl w:val="0"/>
        <w:autoSpaceDE w:val="0"/>
        <w:autoSpaceDN w:val="0"/>
        <w:jc w:val="both"/>
      </w:pPr>
    </w:p>
    <w:p w:rsidR="008F5E8D" w:rsidRPr="009B3C19" w:rsidRDefault="008F5E8D" w:rsidP="008F5E8D">
      <w:pPr>
        <w:widowControl w:val="0"/>
        <w:autoSpaceDE w:val="0"/>
        <w:autoSpaceDN w:val="0"/>
        <w:jc w:val="both"/>
      </w:pPr>
      <w:r w:rsidRPr="009B3C19">
        <w:t xml:space="preserve">          </w:t>
      </w:r>
      <w:r w:rsidRPr="009B3C19">
        <w:tab/>
      </w:r>
      <w:r w:rsidRPr="009B3C19">
        <w:tab/>
      </w:r>
      <w:r w:rsidRPr="009B3C19">
        <w:tab/>
        <w:t>Описание прилегающей территории _________________________</w:t>
      </w:r>
    </w:p>
    <w:p w:rsidR="008F5E8D" w:rsidRPr="009B3C19" w:rsidRDefault="008F5E8D" w:rsidP="008F5E8D">
      <w:pPr>
        <w:widowControl w:val="0"/>
        <w:autoSpaceDE w:val="0"/>
        <w:autoSpaceDN w:val="0"/>
        <w:jc w:val="both"/>
      </w:pPr>
    </w:p>
    <w:p w:rsidR="008F5E8D" w:rsidRPr="009B3C19" w:rsidRDefault="008F5E8D" w:rsidP="008F5E8D">
      <w:pPr>
        <w:widowControl w:val="0"/>
        <w:autoSpaceDE w:val="0"/>
        <w:autoSpaceDN w:val="0"/>
        <w:jc w:val="both"/>
      </w:pPr>
      <w:r w:rsidRPr="009B3C19">
        <w:t>1. Местоположение прилегающей территории (адресные ориентиры) __________________________________</w:t>
      </w:r>
      <w:r w:rsidR="0054428E">
        <w:t>___________________________________________</w:t>
      </w:r>
    </w:p>
    <w:p w:rsidR="008F5E8D" w:rsidRPr="009B3C19" w:rsidRDefault="008F5E8D" w:rsidP="008F5E8D">
      <w:pPr>
        <w:widowControl w:val="0"/>
        <w:autoSpaceDE w:val="0"/>
        <w:autoSpaceDN w:val="0"/>
        <w:jc w:val="both"/>
      </w:pPr>
      <w:r w:rsidRPr="009B3C19">
        <w:t>_____________________________________________________________________________</w:t>
      </w:r>
    </w:p>
    <w:p w:rsidR="008F5E8D" w:rsidRPr="009B3C19" w:rsidRDefault="008F5E8D" w:rsidP="008F5E8D">
      <w:pPr>
        <w:widowControl w:val="0"/>
        <w:autoSpaceDE w:val="0"/>
        <w:autoSpaceDN w:val="0"/>
        <w:jc w:val="both"/>
      </w:pPr>
      <w:r w:rsidRPr="009B3C19">
        <w:t>2.  Кадастровый  номер  объекта,  по  отношению  к которому устанавливается</w:t>
      </w:r>
    </w:p>
    <w:p w:rsidR="008F5E8D" w:rsidRPr="009B3C19" w:rsidRDefault="008F5E8D" w:rsidP="008F5E8D">
      <w:pPr>
        <w:widowControl w:val="0"/>
        <w:autoSpaceDE w:val="0"/>
        <w:autoSpaceDN w:val="0"/>
        <w:jc w:val="both"/>
      </w:pPr>
      <w:r w:rsidRPr="009B3C19">
        <w:t>прилегающая территория ____________________________________</w:t>
      </w:r>
      <w:r w:rsidR="00EB1490">
        <w:t>___________________</w:t>
      </w:r>
    </w:p>
    <w:p w:rsidR="008F5E8D" w:rsidRPr="009B3C19" w:rsidRDefault="008F5E8D" w:rsidP="008F5E8D">
      <w:pPr>
        <w:widowControl w:val="0"/>
        <w:autoSpaceDE w:val="0"/>
        <w:autoSpaceDN w:val="0"/>
        <w:jc w:val="both"/>
      </w:pPr>
      <w:r w:rsidRPr="009B3C19">
        <w:t>3.  Сведения  о  собственнике  и  (или)  ином  законном  владельце  здания,</w:t>
      </w:r>
    </w:p>
    <w:p w:rsidR="008F5E8D" w:rsidRPr="009B3C19" w:rsidRDefault="008F5E8D" w:rsidP="008F5E8D">
      <w:pPr>
        <w:widowControl w:val="0"/>
        <w:autoSpaceDE w:val="0"/>
        <w:autoSpaceDN w:val="0"/>
        <w:jc w:val="both"/>
      </w:pPr>
      <w:r w:rsidRPr="009B3C19">
        <w:t>строения, сооружения, земельного участка, а также уполномоченном лице: ____________________________</w:t>
      </w:r>
      <w:r w:rsidR="0054428E">
        <w:t>________________________________________________</w:t>
      </w:r>
    </w:p>
    <w:p w:rsidR="008F5E8D" w:rsidRPr="009B3C19" w:rsidRDefault="008F5E8D" w:rsidP="008F5E8D">
      <w:pPr>
        <w:widowControl w:val="0"/>
        <w:autoSpaceDE w:val="0"/>
        <w:autoSpaceDN w:val="0"/>
        <w:jc w:val="both"/>
      </w:pPr>
      <w:r w:rsidRPr="009B3C19">
        <w:t>_________________________________________________________</w:t>
      </w:r>
      <w:r w:rsidR="0054428E">
        <w:t>___________________</w:t>
      </w:r>
    </w:p>
    <w:p w:rsidR="008F5E8D" w:rsidRPr="009B3C19" w:rsidRDefault="008F5E8D" w:rsidP="008F5E8D">
      <w:pPr>
        <w:widowControl w:val="0"/>
        <w:autoSpaceDE w:val="0"/>
        <w:autoSpaceDN w:val="0"/>
        <w:jc w:val="both"/>
      </w:pPr>
      <w:r w:rsidRPr="009B3C19">
        <w:t>_________________________________________________________</w:t>
      </w:r>
      <w:r w:rsidR="0054428E">
        <w:t>____________________</w:t>
      </w:r>
    </w:p>
    <w:p w:rsidR="008F5E8D" w:rsidRPr="009B3C19" w:rsidRDefault="008F5E8D" w:rsidP="008F5E8D">
      <w:pPr>
        <w:widowControl w:val="0"/>
        <w:autoSpaceDE w:val="0"/>
        <w:autoSpaceDN w:val="0"/>
        <w:jc w:val="both"/>
      </w:pPr>
      <w:r w:rsidRPr="009B3C19">
        <w:t>4 Площадь прилегающей территории: ____________ (кв. м)</w:t>
      </w:r>
    </w:p>
    <w:p w:rsidR="008F5E8D" w:rsidRPr="009B3C19" w:rsidRDefault="008F5E8D" w:rsidP="008F5E8D">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8F5E8D" w:rsidRPr="009B3C19" w:rsidTr="002A261D">
        <w:tc>
          <w:tcPr>
            <w:tcW w:w="3175" w:type="dxa"/>
          </w:tcPr>
          <w:p w:rsidR="008F5E8D" w:rsidRPr="009B3C19" w:rsidRDefault="008F5E8D" w:rsidP="002A261D">
            <w:pPr>
              <w:widowControl w:val="0"/>
              <w:autoSpaceDE w:val="0"/>
              <w:autoSpaceDN w:val="0"/>
              <w:jc w:val="center"/>
            </w:pPr>
            <w:r w:rsidRPr="009B3C19">
              <w:t>Обозначение характерных точек границ</w:t>
            </w:r>
          </w:p>
        </w:tc>
        <w:tc>
          <w:tcPr>
            <w:tcW w:w="5896" w:type="dxa"/>
            <w:gridSpan w:val="2"/>
          </w:tcPr>
          <w:p w:rsidR="008F5E8D" w:rsidRPr="009B3C19" w:rsidRDefault="008F5E8D" w:rsidP="002A261D">
            <w:pPr>
              <w:widowControl w:val="0"/>
              <w:autoSpaceDE w:val="0"/>
              <w:autoSpaceDN w:val="0"/>
              <w:jc w:val="center"/>
            </w:pPr>
            <w:r w:rsidRPr="009B3C19">
              <w:t>Координаты, м (с точностью до двух знаков после запятой)</w:t>
            </w:r>
          </w:p>
        </w:tc>
      </w:tr>
      <w:tr w:rsidR="008F5E8D" w:rsidRPr="009B3C19" w:rsidTr="002A261D">
        <w:tc>
          <w:tcPr>
            <w:tcW w:w="3175" w:type="dxa"/>
          </w:tcPr>
          <w:p w:rsidR="008F5E8D" w:rsidRPr="009B3C19" w:rsidRDefault="008F5E8D" w:rsidP="002A261D">
            <w:pPr>
              <w:widowControl w:val="0"/>
              <w:autoSpaceDE w:val="0"/>
              <w:autoSpaceDN w:val="0"/>
            </w:pPr>
          </w:p>
        </w:tc>
        <w:tc>
          <w:tcPr>
            <w:tcW w:w="2948" w:type="dxa"/>
          </w:tcPr>
          <w:p w:rsidR="008F5E8D" w:rsidRPr="009B3C19" w:rsidRDefault="008F5E8D" w:rsidP="002A261D">
            <w:pPr>
              <w:widowControl w:val="0"/>
              <w:autoSpaceDE w:val="0"/>
              <w:autoSpaceDN w:val="0"/>
              <w:jc w:val="center"/>
            </w:pPr>
            <w:r w:rsidRPr="009B3C19">
              <w:t>Х</w:t>
            </w:r>
          </w:p>
        </w:tc>
        <w:tc>
          <w:tcPr>
            <w:tcW w:w="2948" w:type="dxa"/>
          </w:tcPr>
          <w:p w:rsidR="008F5E8D" w:rsidRPr="009B3C19" w:rsidRDefault="008F5E8D" w:rsidP="002A261D">
            <w:pPr>
              <w:widowControl w:val="0"/>
              <w:autoSpaceDE w:val="0"/>
              <w:autoSpaceDN w:val="0"/>
              <w:jc w:val="center"/>
            </w:pPr>
            <w:r w:rsidRPr="009B3C19">
              <w:t>Y</w:t>
            </w:r>
          </w:p>
        </w:tc>
      </w:tr>
      <w:tr w:rsidR="008F5E8D" w:rsidRPr="009B3C19" w:rsidTr="002A261D">
        <w:tc>
          <w:tcPr>
            <w:tcW w:w="3175" w:type="dxa"/>
          </w:tcPr>
          <w:p w:rsidR="008F5E8D" w:rsidRPr="009B3C19" w:rsidRDefault="008F5E8D" w:rsidP="002A261D">
            <w:pPr>
              <w:widowControl w:val="0"/>
              <w:autoSpaceDE w:val="0"/>
              <w:autoSpaceDN w:val="0"/>
            </w:pPr>
          </w:p>
        </w:tc>
        <w:tc>
          <w:tcPr>
            <w:tcW w:w="2948" w:type="dxa"/>
          </w:tcPr>
          <w:p w:rsidR="008F5E8D" w:rsidRPr="009B3C19" w:rsidRDefault="008F5E8D" w:rsidP="002A261D">
            <w:pPr>
              <w:widowControl w:val="0"/>
              <w:autoSpaceDE w:val="0"/>
              <w:autoSpaceDN w:val="0"/>
            </w:pPr>
          </w:p>
        </w:tc>
        <w:tc>
          <w:tcPr>
            <w:tcW w:w="2948" w:type="dxa"/>
          </w:tcPr>
          <w:p w:rsidR="008F5E8D" w:rsidRPr="009B3C19" w:rsidRDefault="008F5E8D" w:rsidP="002A261D">
            <w:pPr>
              <w:widowControl w:val="0"/>
              <w:autoSpaceDE w:val="0"/>
              <w:autoSpaceDN w:val="0"/>
            </w:pPr>
          </w:p>
        </w:tc>
      </w:tr>
      <w:tr w:rsidR="008F5E8D" w:rsidRPr="009B3C19" w:rsidTr="002A261D">
        <w:tc>
          <w:tcPr>
            <w:tcW w:w="3175" w:type="dxa"/>
          </w:tcPr>
          <w:p w:rsidR="008F5E8D" w:rsidRPr="009B3C19" w:rsidRDefault="008F5E8D" w:rsidP="002A261D">
            <w:pPr>
              <w:widowControl w:val="0"/>
              <w:autoSpaceDE w:val="0"/>
              <w:autoSpaceDN w:val="0"/>
            </w:pPr>
          </w:p>
        </w:tc>
        <w:tc>
          <w:tcPr>
            <w:tcW w:w="2948" w:type="dxa"/>
          </w:tcPr>
          <w:p w:rsidR="008F5E8D" w:rsidRPr="009B3C19" w:rsidRDefault="008F5E8D" w:rsidP="002A261D">
            <w:pPr>
              <w:widowControl w:val="0"/>
              <w:autoSpaceDE w:val="0"/>
              <w:autoSpaceDN w:val="0"/>
            </w:pPr>
          </w:p>
        </w:tc>
        <w:tc>
          <w:tcPr>
            <w:tcW w:w="2948" w:type="dxa"/>
          </w:tcPr>
          <w:p w:rsidR="008F5E8D" w:rsidRPr="009B3C19" w:rsidRDefault="008F5E8D" w:rsidP="002A261D">
            <w:pPr>
              <w:widowControl w:val="0"/>
              <w:autoSpaceDE w:val="0"/>
              <w:autoSpaceDN w:val="0"/>
            </w:pPr>
          </w:p>
        </w:tc>
      </w:tr>
      <w:tr w:rsidR="008F5E8D" w:rsidRPr="009B3C19" w:rsidTr="002A261D">
        <w:tc>
          <w:tcPr>
            <w:tcW w:w="3175" w:type="dxa"/>
          </w:tcPr>
          <w:p w:rsidR="008F5E8D" w:rsidRPr="009B3C19" w:rsidRDefault="008F5E8D" w:rsidP="002A261D">
            <w:pPr>
              <w:widowControl w:val="0"/>
              <w:autoSpaceDE w:val="0"/>
              <w:autoSpaceDN w:val="0"/>
            </w:pPr>
          </w:p>
        </w:tc>
        <w:tc>
          <w:tcPr>
            <w:tcW w:w="2948" w:type="dxa"/>
          </w:tcPr>
          <w:p w:rsidR="008F5E8D" w:rsidRPr="009B3C19" w:rsidRDefault="008F5E8D" w:rsidP="002A261D">
            <w:pPr>
              <w:widowControl w:val="0"/>
              <w:autoSpaceDE w:val="0"/>
              <w:autoSpaceDN w:val="0"/>
            </w:pPr>
          </w:p>
        </w:tc>
        <w:tc>
          <w:tcPr>
            <w:tcW w:w="2948" w:type="dxa"/>
          </w:tcPr>
          <w:p w:rsidR="008F5E8D" w:rsidRPr="009B3C19" w:rsidRDefault="008F5E8D" w:rsidP="002A261D">
            <w:pPr>
              <w:widowControl w:val="0"/>
              <w:autoSpaceDE w:val="0"/>
              <w:autoSpaceDN w:val="0"/>
            </w:pPr>
          </w:p>
        </w:tc>
      </w:tr>
    </w:tbl>
    <w:p w:rsidR="008F5E8D" w:rsidRPr="009B3C19" w:rsidRDefault="008F5E8D" w:rsidP="008F5E8D">
      <w:pPr>
        <w:widowControl w:val="0"/>
        <w:autoSpaceDE w:val="0"/>
        <w:autoSpaceDN w:val="0"/>
        <w:jc w:val="both"/>
      </w:pPr>
      <w:r w:rsidRPr="009B3C19">
        <w:t xml:space="preserve">  </w:t>
      </w:r>
    </w:p>
    <w:p w:rsidR="008F5E8D" w:rsidRDefault="008F5E8D" w:rsidP="008F5E8D">
      <w:pPr>
        <w:widowControl w:val="0"/>
        <w:autoSpaceDE w:val="0"/>
        <w:autoSpaceDN w:val="0"/>
        <w:jc w:val="both"/>
      </w:pPr>
      <w:r w:rsidRPr="009B3C19">
        <w:t>Графическая часть</w:t>
      </w:r>
    </w:p>
    <w:p w:rsidR="009B3C19" w:rsidRPr="009B3C19" w:rsidRDefault="009B3C19" w:rsidP="008F5E8D">
      <w:pPr>
        <w:widowControl w:val="0"/>
        <w:autoSpaceDE w:val="0"/>
        <w:autoSpaceDN w:val="0"/>
        <w:jc w:val="both"/>
      </w:pPr>
    </w:p>
    <w:p w:rsidR="008F5E8D" w:rsidRPr="009B3C19" w:rsidRDefault="00D86FCE" w:rsidP="008F5E8D">
      <w:pPr>
        <w:widowControl w:val="0"/>
        <w:autoSpaceDE w:val="0"/>
        <w:autoSpaceDN w:val="0"/>
        <w:jc w:val="both"/>
      </w:pPr>
      <w:r>
        <w:rPr>
          <w:noProof/>
        </w:rPr>
        <w:pict>
          <v:rect id="_x0000_s1026" style="position:absolute;left:0;text-align:left;margin-left:1.1pt;margin-top:1.35pt;width:451.5pt;height:60.75pt;z-index:251658240">
            <v:textbox>
              <w:txbxContent>
                <w:p w:rsidR="00621DA6" w:rsidRDefault="00621DA6">
                  <w:r w:rsidRPr="009B3C19">
                    <w:t xml:space="preserve">Масштаб 1:500 (1:1000)       </w:t>
                  </w:r>
                </w:p>
                <w:p w:rsidR="00621DA6" w:rsidRDefault="00621DA6"/>
                <w:p w:rsidR="00621DA6" w:rsidRDefault="00621DA6">
                  <w:r w:rsidRPr="009B3C19">
                    <w:t xml:space="preserve">                           </w:t>
                  </w:r>
                </w:p>
              </w:txbxContent>
            </v:textbox>
          </v:rect>
        </w:pict>
      </w:r>
    </w:p>
    <w:p w:rsidR="008F5E8D" w:rsidRPr="009B3C19" w:rsidRDefault="008F5E8D" w:rsidP="008F5E8D">
      <w:pPr>
        <w:widowControl w:val="0"/>
        <w:autoSpaceDE w:val="0"/>
        <w:autoSpaceDN w:val="0"/>
        <w:jc w:val="both"/>
      </w:pPr>
      <w:r w:rsidRPr="009B3C19">
        <w:t xml:space="preserve">    ┌──────────────────────────────────────────────────────────────</w:t>
      </w:r>
    </w:p>
    <w:p w:rsidR="008F5E8D" w:rsidRPr="009B3C19" w:rsidRDefault="008F5E8D" w:rsidP="008F5E8D">
      <w:pPr>
        <w:widowControl w:val="0"/>
        <w:autoSpaceDE w:val="0"/>
        <w:autoSpaceDN w:val="0"/>
        <w:jc w:val="both"/>
      </w:pPr>
      <w:r w:rsidRPr="009B3C19">
        <w:lastRenderedPageBreak/>
        <w:t xml:space="preserve">                                                                 </w:t>
      </w:r>
    </w:p>
    <w:p w:rsidR="00EB1490" w:rsidRDefault="00EB1490" w:rsidP="008F5E8D">
      <w:pPr>
        <w:widowControl w:val="0"/>
        <w:autoSpaceDE w:val="0"/>
        <w:autoSpaceDN w:val="0"/>
        <w:jc w:val="both"/>
      </w:pPr>
    </w:p>
    <w:p w:rsidR="00EB1490" w:rsidRDefault="00EB1490" w:rsidP="008F5E8D">
      <w:pPr>
        <w:widowControl w:val="0"/>
        <w:autoSpaceDE w:val="0"/>
        <w:autoSpaceDN w:val="0"/>
        <w:jc w:val="both"/>
      </w:pPr>
    </w:p>
    <w:p w:rsidR="008F5E8D" w:rsidRPr="009B3C19" w:rsidRDefault="008F5E8D" w:rsidP="008F5E8D">
      <w:pPr>
        <w:widowControl w:val="0"/>
        <w:autoSpaceDE w:val="0"/>
        <w:autoSpaceDN w:val="0"/>
        <w:jc w:val="both"/>
      </w:pPr>
      <w:r w:rsidRPr="009B3C19">
        <w:t>Условные обозначения:</w:t>
      </w:r>
    </w:p>
    <w:p w:rsidR="008F5E8D" w:rsidRPr="009B3C19" w:rsidRDefault="008F5E8D" w:rsidP="008F5E8D">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8F5E8D" w:rsidRPr="009B3C19" w:rsidTr="002A261D">
        <w:tc>
          <w:tcPr>
            <w:tcW w:w="2268" w:type="dxa"/>
          </w:tcPr>
          <w:p w:rsidR="008F5E8D" w:rsidRPr="009B3C19" w:rsidRDefault="008F5E8D" w:rsidP="002A261D">
            <w:pPr>
              <w:keepNext/>
              <w:keepLines/>
              <w:widowControl w:val="0"/>
              <w:autoSpaceDE w:val="0"/>
              <w:autoSpaceDN w:val="0"/>
              <w:spacing w:before="200"/>
              <w:jc w:val="center"/>
              <w:outlineLvl w:val="4"/>
            </w:pPr>
            <w:r w:rsidRPr="009B3C19">
              <w:t>____________</w:t>
            </w:r>
          </w:p>
        </w:tc>
        <w:tc>
          <w:tcPr>
            <w:tcW w:w="6803" w:type="dxa"/>
          </w:tcPr>
          <w:p w:rsidR="008F5E8D" w:rsidRPr="009B3C19" w:rsidRDefault="008F5E8D" w:rsidP="002A261D">
            <w:pPr>
              <w:keepNext/>
              <w:keepLines/>
              <w:widowControl w:val="0"/>
              <w:autoSpaceDE w:val="0"/>
              <w:autoSpaceDN w:val="0"/>
              <w:spacing w:before="200"/>
              <w:outlineLvl w:val="4"/>
            </w:pPr>
            <w:r w:rsidRPr="009B3C19">
              <w:t>граница прилегающей территории (отображается оранжевым цветом)</w:t>
            </w:r>
          </w:p>
        </w:tc>
      </w:tr>
      <w:tr w:rsidR="008F5E8D" w:rsidRPr="009B3C19" w:rsidTr="002A261D">
        <w:tc>
          <w:tcPr>
            <w:tcW w:w="2268" w:type="dxa"/>
          </w:tcPr>
          <w:p w:rsidR="008F5E8D" w:rsidRPr="009B3C19" w:rsidRDefault="008F5E8D" w:rsidP="002A261D">
            <w:pPr>
              <w:keepNext/>
              <w:keepLines/>
              <w:widowControl w:val="0"/>
              <w:autoSpaceDE w:val="0"/>
              <w:autoSpaceDN w:val="0"/>
              <w:spacing w:before="200"/>
              <w:jc w:val="center"/>
              <w:outlineLvl w:val="4"/>
            </w:pPr>
            <w:r w:rsidRPr="009B3C19">
              <w:rPr>
                <w:noProof/>
                <w:position w:val="-3"/>
              </w:rPr>
              <w:drawing>
                <wp:inline distT="0" distB="0" distL="0" distR="0">
                  <wp:extent cx="114300" cy="114300"/>
                  <wp:effectExtent l="0" t="0" r="0"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8F5E8D" w:rsidRPr="009B3C19" w:rsidRDefault="008F5E8D" w:rsidP="002A261D">
            <w:pPr>
              <w:widowControl w:val="0"/>
              <w:autoSpaceDE w:val="0"/>
              <w:autoSpaceDN w:val="0"/>
            </w:pPr>
            <w:r w:rsidRPr="009B3C19">
              <w:t>поворотная точка границ прилегающей территории (отображается оранжевым цветом)</w:t>
            </w:r>
          </w:p>
        </w:tc>
      </w:tr>
      <w:tr w:rsidR="008F5E8D" w:rsidRPr="009B3C19" w:rsidTr="002A261D">
        <w:tc>
          <w:tcPr>
            <w:tcW w:w="2268" w:type="dxa"/>
          </w:tcPr>
          <w:p w:rsidR="008F5E8D" w:rsidRPr="009B3C19" w:rsidRDefault="008F5E8D" w:rsidP="002A261D">
            <w:pPr>
              <w:widowControl w:val="0"/>
              <w:autoSpaceDE w:val="0"/>
              <w:autoSpaceDN w:val="0"/>
              <w:jc w:val="center"/>
            </w:pPr>
            <w:r w:rsidRPr="009B3C19">
              <w:t>34:хх:хххххх:хх</w:t>
            </w:r>
          </w:p>
        </w:tc>
        <w:tc>
          <w:tcPr>
            <w:tcW w:w="6803" w:type="dxa"/>
          </w:tcPr>
          <w:p w:rsidR="008F5E8D" w:rsidRPr="009B3C19" w:rsidRDefault="008F5E8D" w:rsidP="002A261D">
            <w:pPr>
              <w:widowControl w:val="0"/>
              <w:autoSpaceDE w:val="0"/>
              <w:autoSpaceDN w:val="0"/>
            </w:pPr>
            <w:r w:rsidRPr="009B3C19">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F5E8D" w:rsidRPr="009B3C19" w:rsidTr="002A261D">
        <w:tc>
          <w:tcPr>
            <w:tcW w:w="2268" w:type="dxa"/>
          </w:tcPr>
          <w:p w:rsidR="008F5E8D" w:rsidRPr="009B3C19" w:rsidRDefault="008F5E8D" w:rsidP="002A261D">
            <w:pPr>
              <w:widowControl w:val="0"/>
              <w:autoSpaceDE w:val="0"/>
              <w:autoSpaceDN w:val="0"/>
              <w:jc w:val="center"/>
            </w:pPr>
            <w:r w:rsidRPr="009B3C19">
              <w:t>34:хх:ххххххх</w:t>
            </w:r>
          </w:p>
        </w:tc>
        <w:tc>
          <w:tcPr>
            <w:tcW w:w="6803" w:type="dxa"/>
          </w:tcPr>
          <w:p w:rsidR="008F5E8D" w:rsidRPr="009B3C19" w:rsidRDefault="008F5E8D" w:rsidP="002A261D">
            <w:pPr>
              <w:widowControl w:val="0"/>
              <w:autoSpaceDE w:val="0"/>
              <w:autoSpaceDN w:val="0"/>
            </w:pPr>
            <w:r w:rsidRPr="009B3C19">
              <w:t>кадастровый квартал (отображается голубым цветом)</w:t>
            </w:r>
          </w:p>
        </w:tc>
      </w:tr>
      <w:tr w:rsidR="008F5E8D" w:rsidRPr="009B3C19" w:rsidTr="002A261D">
        <w:tc>
          <w:tcPr>
            <w:tcW w:w="2268" w:type="dxa"/>
          </w:tcPr>
          <w:p w:rsidR="008F5E8D" w:rsidRPr="009B3C19" w:rsidRDefault="008F5E8D" w:rsidP="002A261D">
            <w:pPr>
              <w:widowControl w:val="0"/>
              <w:autoSpaceDE w:val="0"/>
              <w:autoSpaceDN w:val="0"/>
              <w:jc w:val="center"/>
            </w:pPr>
            <w:r w:rsidRPr="009B3C19">
              <w:t>____________</w:t>
            </w:r>
          </w:p>
        </w:tc>
        <w:tc>
          <w:tcPr>
            <w:tcW w:w="6803" w:type="dxa"/>
          </w:tcPr>
          <w:p w:rsidR="008F5E8D" w:rsidRPr="009B3C19" w:rsidRDefault="008F5E8D" w:rsidP="002A261D">
            <w:pPr>
              <w:widowControl w:val="0"/>
              <w:autoSpaceDE w:val="0"/>
              <w:autoSpaceDN w:val="0"/>
            </w:pPr>
            <w:r w:rsidRPr="009B3C19">
              <w:t>граница кадастрового квартала (отображается голубым цветом)</w:t>
            </w:r>
          </w:p>
        </w:tc>
      </w:tr>
      <w:tr w:rsidR="008F5E8D" w:rsidRPr="009B3C19" w:rsidTr="002A261D">
        <w:tc>
          <w:tcPr>
            <w:tcW w:w="2268" w:type="dxa"/>
          </w:tcPr>
          <w:p w:rsidR="008F5E8D" w:rsidRPr="009B3C19" w:rsidRDefault="008F5E8D" w:rsidP="002A261D">
            <w:pPr>
              <w:widowControl w:val="0"/>
              <w:autoSpaceDE w:val="0"/>
              <w:autoSpaceDN w:val="0"/>
              <w:jc w:val="center"/>
            </w:pPr>
            <w:r w:rsidRPr="009B3C19">
              <w:t>- - - - - - -</w:t>
            </w:r>
          </w:p>
        </w:tc>
        <w:tc>
          <w:tcPr>
            <w:tcW w:w="6803" w:type="dxa"/>
          </w:tcPr>
          <w:p w:rsidR="008F5E8D" w:rsidRPr="009B3C19" w:rsidRDefault="008F5E8D" w:rsidP="002A261D">
            <w:pPr>
              <w:widowControl w:val="0"/>
              <w:autoSpaceDE w:val="0"/>
              <w:autoSpaceDN w:val="0"/>
            </w:pPr>
            <w:r w:rsidRPr="009B3C19">
              <w:t>границы объектов, расположенных на прилегающей территории (отображается черным цветом)</w:t>
            </w:r>
          </w:p>
        </w:tc>
      </w:tr>
      <w:bookmarkEnd w:id="2"/>
    </w:tbl>
    <w:p w:rsidR="008F5E8D" w:rsidRPr="009B3C19" w:rsidRDefault="008F5E8D" w:rsidP="008F5E8D">
      <w:pPr>
        <w:jc w:val="both"/>
      </w:pPr>
    </w:p>
    <w:p w:rsidR="008F5E8D" w:rsidRPr="009B3C19" w:rsidRDefault="008F5E8D" w:rsidP="008F5E8D">
      <w:pPr>
        <w:jc w:val="both"/>
      </w:pPr>
    </w:p>
    <w:p w:rsidR="008F5E8D" w:rsidRPr="009B3C19" w:rsidRDefault="008F5E8D" w:rsidP="008F5E8D">
      <w:pPr>
        <w:jc w:val="both"/>
      </w:pPr>
    </w:p>
    <w:p w:rsidR="008F5E8D" w:rsidRPr="009B3C19" w:rsidRDefault="008F5E8D" w:rsidP="008F5E8D">
      <w:pPr>
        <w:jc w:val="both"/>
      </w:pPr>
    </w:p>
    <w:p w:rsidR="008F5E8D" w:rsidRPr="009B3C19" w:rsidRDefault="008F5E8D" w:rsidP="008F5E8D">
      <w:pPr>
        <w:jc w:val="both"/>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F826A3" w:rsidRPr="001A5045" w:rsidRDefault="00F826A3" w:rsidP="00BF018A">
      <w:pPr>
        <w:spacing w:after="200" w:line="276" w:lineRule="auto"/>
        <w:rPr>
          <w:sz w:val="28"/>
          <w:szCs w:val="28"/>
          <w:lang w:eastAsia="en-US"/>
        </w:rPr>
      </w:pPr>
    </w:p>
    <w:sectPr w:rsidR="00F826A3" w:rsidRPr="001A5045" w:rsidSect="00B74F52">
      <w:footerReference w:type="default" r:id="rId15"/>
      <w:pgSz w:w="11907" w:h="16838" w:code="9"/>
      <w:pgMar w:top="1134" w:right="851"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55E" w:rsidRDefault="006C155E" w:rsidP="00BD4564">
      <w:r>
        <w:separator/>
      </w:r>
    </w:p>
  </w:endnote>
  <w:endnote w:type="continuationSeparator" w:id="1">
    <w:p w:rsidR="006C155E" w:rsidRDefault="006C155E"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A6" w:rsidRDefault="00621DA6"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55E" w:rsidRDefault="006C155E" w:rsidP="00BD4564">
      <w:r>
        <w:separator/>
      </w:r>
    </w:p>
  </w:footnote>
  <w:footnote w:type="continuationSeparator" w:id="1">
    <w:p w:rsidR="006C155E" w:rsidRDefault="006C155E"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58D0"/>
    <w:rsid w:val="00006053"/>
    <w:rsid w:val="0000610B"/>
    <w:rsid w:val="00012AF8"/>
    <w:rsid w:val="00021BB7"/>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5A24"/>
    <w:rsid w:val="000C0D78"/>
    <w:rsid w:val="000C62E5"/>
    <w:rsid w:val="000D5CF5"/>
    <w:rsid w:val="000E275F"/>
    <w:rsid w:val="000F4CA4"/>
    <w:rsid w:val="00100C09"/>
    <w:rsid w:val="001048C0"/>
    <w:rsid w:val="001065E4"/>
    <w:rsid w:val="001074CE"/>
    <w:rsid w:val="00124CB6"/>
    <w:rsid w:val="00141C4E"/>
    <w:rsid w:val="00144D09"/>
    <w:rsid w:val="00146DF8"/>
    <w:rsid w:val="0015120C"/>
    <w:rsid w:val="0015763A"/>
    <w:rsid w:val="00165942"/>
    <w:rsid w:val="00167D46"/>
    <w:rsid w:val="00171A69"/>
    <w:rsid w:val="00172476"/>
    <w:rsid w:val="0017390B"/>
    <w:rsid w:val="00176E7B"/>
    <w:rsid w:val="001777EB"/>
    <w:rsid w:val="00182A23"/>
    <w:rsid w:val="001835DC"/>
    <w:rsid w:val="001A5045"/>
    <w:rsid w:val="001A7742"/>
    <w:rsid w:val="001A7E6F"/>
    <w:rsid w:val="001B58FB"/>
    <w:rsid w:val="001E23EA"/>
    <w:rsid w:val="001E4305"/>
    <w:rsid w:val="001E47FB"/>
    <w:rsid w:val="001E5658"/>
    <w:rsid w:val="001E7709"/>
    <w:rsid w:val="001F3650"/>
    <w:rsid w:val="002040C4"/>
    <w:rsid w:val="00204EA3"/>
    <w:rsid w:val="002066A5"/>
    <w:rsid w:val="00217E63"/>
    <w:rsid w:val="002300DF"/>
    <w:rsid w:val="00231D26"/>
    <w:rsid w:val="00231F39"/>
    <w:rsid w:val="00232382"/>
    <w:rsid w:val="002354A8"/>
    <w:rsid w:val="00242150"/>
    <w:rsid w:val="002462C9"/>
    <w:rsid w:val="00253FA2"/>
    <w:rsid w:val="002601AF"/>
    <w:rsid w:val="0026060F"/>
    <w:rsid w:val="002609A1"/>
    <w:rsid w:val="00282058"/>
    <w:rsid w:val="00282B08"/>
    <w:rsid w:val="00293B8B"/>
    <w:rsid w:val="002A2137"/>
    <w:rsid w:val="002A261D"/>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34A5D"/>
    <w:rsid w:val="00356189"/>
    <w:rsid w:val="00357075"/>
    <w:rsid w:val="0036435D"/>
    <w:rsid w:val="003713FC"/>
    <w:rsid w:val="003822B3"/>
    <w:rsid w:val="00390B79"/>
    <w:rsid w:val="00390E91"/>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399A"/>
    <w:rsid w:val="00455BDD"/>
    <w:rsid w:val="00460648"/>
    <w:rsid w:val="00474199"/>
    <w:rsid w:val="004755E4"/>
    <w:rsid w:val="004765E9"/>
    <w:rsid w:val="004855C2"/>
    <w:rsid w:val="004923F3"/>
    <w:rsid w:val="0049559B"/>
    <w:rsid w:val="004A0893"/>
    <w:rsid w:val="004B200F"/>
    <w:rsid w:val="004B5A1A"/>
    <w:rsid w:val="004C4147"/>
    <w:rsid w:val="004C41C1"/>
    <w:rsid w:val="004E0C85"/>
    <w:rsid w:val="004E5943"/>
    <w:rsid w:val="004F4D80"/>
    <w:rsid w:val="004F65AB"/>
    <w:rsid w:val="00510E0E"/>
    <w:rsid w:val="005133C1"/>
    <w:rsid w:val="00524C55"/>
    <w:rsid w:val="0053110F"/>
    <w:rsid w:val="0053543B"/>
    <w:rsid w:val="005408EA"/>
    <w:rsid w:val="00543C20"/>
    <w:rsid w:val="0054428E"/>
    <w:rsid w:val="00545365"/>
    <w:rsid w:val="00546ADA"/>
    <w:rsid w:val="00557751"/>
    <w:rsid w:val="00573A79"/>
    <w:rsid w:val="0057449E"/>
    <w:rsid w:val="00587CAE"/>
    <w:rsid w:val="00587E46"/>
    <w:rsid w:val="005A33A9"/>
    <w:rsid w:val="005A383A"/>
    <w:rsid w:val="005B5FA3"/>
    <w:rsid w:val="005B6F09"/>
    <w:rsid w:val="005C1486"/>
    <w:rsid w:val="005D65A9"/>
    <w:rsid w:val="005F037F"/>
    <w:rsid w:val="005F2305"/>
    <w:rsid w:val="005F65DF"/>
    <w:rsid w:val="00601D32"/>
    <w:rsid w:val="00605505"/>
    <w:rsid w:val="00616DDD"/>
    <w:rsid w:val="00621DA6"/>
    <w:rsid w:val="00635B6F"/>
    <w:rsid w:val="00641056"/>
    <w:rsid w:val="0064609C"/>
    <w:rsid w:val="00653DA1"/>
    <w:rsid w:val="00654501"/>
    <w:rsid w:val="00655058"/>
    <w:rsid w:val="00665778"/>
    <w:rsid w:val="0066626A"/>
    <w:rsid w:val="0066797F"/>
    <w:rsid w:val="00681BEE"/>
    <w:rsid w:val="00691014"/>
    <w:rsid w:val="00692B98"/>
    <w:rsid w:val="006941C7"/>
    <w:rsid w:val="006A22BA"/>
    <w:rsid w:val="006B4A7C"/>
    <w:rsid w:val="006C155E"/>
    <w:rsid w:val="006D20B7"/>
    <w:rsid w:val="006D42EA"/>
    <w:rsid w:val="006D56A3"/>
    <w:rsid w:val="006D5D53"/>
    <w:rsid w:val="006D703A"/>
    <w:rsid w:val="006E0BD5"/>
    <w:rsid w:val="006E2B75"/>
    <w:rsid w:val="006E6B85"/>
    <w:rsid w:val="006E7CDC"/>
    <w:rsid w:val="006F2E9D"/>
    <w:rsid w:val="006F7568"/>
    <w:rsid w:val="0070012A"/>
    <w:rsid w:val="00703BA2"/>
    <w:rsid w:val="00706196"/>
    <w:rsid w:val="00716B69"/>
    <w:rsid w:val="007274BF"/>
    <w:rsid w:val="00755AD9"/>
    <w:rsid w:val="007647D1"/>
    <w:rsid w:val="00767708"/>
    <w:rsid w:val="00772288"/>
    <w:rsid w:val="00772C50"/>
    <w:rsid w:val="00774A8F"/>
    <w:rsid w:val="007760C2"/>
    <w:rsid w:val="00777D97"/>
    <w:rsid w:val="00781F7D"/>
    <w:rsid w:val="00782533"/>
    <w:rsid w:val="007900C6"/>
    <w:rsid w:val="00792A33"/>
    <w:rsid w:val="007A1D57"/>
    <w:rsid w:val="007A1D93"/>
    <w:rsid w:val="007A3EA8"/>
    <w:rsid w:val="007A7889"/>
    <w:rsid w:val="007B6C41"/>
    <w:rsid w:val="007B734E"/>
    <w:rsid w:val="007C2A3E"/>
    <w:rsid w:val="007D1AE9"/>
    <w:rsid w:val="007E0A28"/>
    <w:rsid w:val="007F2B9F"/>
    <w:rsid w:val="007F7869"/>
    <w:rsid w:val="007F7AF7"/>
    <w:rsid w:val="00800C78"/>
    <w:rsid w:val="00802661"/>
    <w:rsid w:val="008225A2"/>
    <w:rsid w:val="008230B3"/>
    <w:rsid w:val="008251D1"/>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83F"/>
    <w:rsid w:val="008A40C3"/>
    <w:rsid w:val="008A58F2"/>
    <w:rsid w:val="008B4E1B"/>
    <w:rsid w:val="008C258A"/>
    <w:rsid w:val="008C4825"/>
    <w:rsid w:val="008D0B28"/>
    <w:rsid w:val="008E0EEC"/>
    <w:rsid w:val="008F17DA"/>
    <w:rsid w:val="008F26F6"/>
    <w:rsid w:val="008F2723"/>
    <w:rsid w:val="008F5A2C"/>
    <w:rsid w:val="008F5E8D"/>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3C19"/>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23313"/>
    <w:rsid w:val="00A311AB"/>
    <w:rsid w:val="00A317B8"/>
    <w:rsid w:val="00A338A4"/>
    <w:rsid w:val="00A339EE"/>
    <w:rsid w:val="00A41815"/>
    <w:rsid w:val="00A43FDF"/>
    <w:rsid w:val="00A456C8"/>
    <w:rsid w:val="00A4771D"/>
    <w:rsid w:val="00A53AEF"/>
    <w:rsid w:val="00A60085"/>
    <w:rsid w:val="00A67A3B"/>
    <w:rsid w:val="00A725C5"/>
    <w:rsid w:val="00A75495"/>
    <w:rsid w:val="00A7654D"/>
    <w:rsid w:val="00A771B1"/>
    <w:rsid w:val="00A839D3"/>
    <w:rsid w:val="00A85120"/>
    <w:rsid w:val="00A86078"/>
    <w:rsid w:val="00AA040C"/>
    <w:rsid w:val="00AA3102"/>
    <w:rsid w:val="00AA4D7A"/>
    <w:rsid w:val="00AB1B90"/>
    <w:rsid w:val="00AB2C75"/>
    <w:rsid w:val="00AB538B"/>
    <w:rsid w:val="00AB54AC"/>
    <w:rsid w:val="00AB7F6E"/>
    <w:rsid w:val="00AC1037"/>
    <w:rsid w:val="00AC1E21"/>
    <w:rsid w:val="00AC42AB"/>
    <w:rsid w:val="00AC485F"/>
    <w:rsid w:val="00AD15E6"/>
    <w:rsid w:val="00AD2241"/>
    <w:rsid w:val="00AD4576"/>
    <w:rsid w:val="00AD5C10"/>
    <w:rsid w:val="00AD7EE5"/>
    <w:rsid w:val="00AF21BA"/>
    <w:rsid w:val="00B0184E"/>
    <w:rsid w:val="00B026F5"/>
    <w:rsid w:val="00B03A4C"/>
    <w:rsid w:val="00B03EA7"/>
    <w:rsid w:val="00B238C3"/>
    <w:rsid w:val="00B267B6"/>
    <w:rsid w:val="00B27D04"/>
    <w:rsid w:val="00B33880"/>
    <w:rsid w:val="00B36267"/>
    <w:rsid w:val="00B454F0"/>
    <w:rsid w:val="00B503CA"/>
    <w:rsid w:val="00B60957"/>
    <w:rsid w:val="00B61755"/>
    <w:rsid w:val="00B6364F"/>
    <w:rsid w:val="00B74F52"/>
    <w:rsid w:val="00B75ABF"/>
    <w:rsid w:val="00B80857"/>
    <w:rsid w:val="00B814B0"/>
    <w:rsid w:val="00B81E2A"/>
    <w:rsid w:val="00B84CF9"/>
    <w:rsid w:val="00B87DA5"/>
    <w:rsid w:val="00BA4424"/>
    <w:rsid w:val="00BB71C9"/>
    <w:rsid w:val="00BC0C21"/>
    <w:rsid w:val="00BC1E70"/>
    <w:rsid w:val="00BC32EF"/>
    <w:rsid w:val="00BC6717"/>
    <w:rsid w:val="00BD4564"/>
    <w:rsid w:val="00BD7A62"/>
    <w:rsid w:val="00BD7F46"/>
    <w:rsid w:val="00BE0741"/>
    <w:rsid w:val="00BE7A23"/>
    <w:rsid w:val="00BF018A"/>
    <w:rsid w:val="00BF1E85"/>
    <w:rsid w:val="00BF3517"/>
    <w:rsid w:val="00BF62DD"/>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C85"/>
    <w:rsid w:val="00CD5946"/>
    <w:rsid w:val="00CE02D6"/>
    <w:rsid w:val="00CE21A4"/>
    <w:rsid w:val="00CE3D06"/>
    <w:rsid w:val="00CE4DDE"/>
    <w:rsid w:val="00CE6C84"/>
    <w:rsid w:val="00CE7D4F"/>
    <w:rsid w:val="00CF44B9"/>
    <w:rsid w:val="00CF5DAC"/>
    <w:rsid w:val="00D050D5"/>
    <w:rsid w:val="00D114D3"/>
    <w:rsid w:val="00D12A2A"/>
    <w:rsid w:val="00D325E2"/>
    <w:rsid w:val="00D344CF"/>
    <w:rsid w:val="00D5570C"/>
    <w:rsid w:val="00D61CF2"/>
    <w:rsid w:val="00D62D00"/>
    <w:rsid w:val="00D6482E"/>
    <w:rsid w:val="00D71793"/>
    <w:rsid w:val="00D72894"/>
    <w:rsid w:val="00D74995"/>
    <w:rsid w:val="00D75A3F"/>
    <w:rsid w:val="00D75BF2"/>
    <w:rsid w:val="00D75DAF"/>
    <w:rsid w:val="00D7789C"/>
    <w:rsid w:val="00D86FCE"/>
    <w:rsid w:val="00D87FDC"/>
    <w:rsid w:val="00D923B9"/>
    <w:rsid w:val="00DA1762"/>
    <w:rsid w:val="00DA63AA"/>
    <w:rsid w:val="00DA6604"/>
    <w:rsid w:val="00DA7887"/>
    <w:rsid w:val="00DB0957"/>
    <w:rsid w:val="00DB200D"/>
    <w:rsid w:val="00DC0DA7"/>
    <w:rsid w:val="00DC322F"/>
    <w:rsid w:val="00DC35C4"/>
    <w:rsid w:val="00DD0801"/>
    <w:rsid w:val="00DD1A77"/>
    <w:rsid w:val="00DD4A83"/>
    <w:rsid w:val="00DE1C95"/>
    <w:rsid w:val="00DE4B20"/>
    <w:rsid w:val="00DF3D5F"/>
    <w:rsid w:val="00E01E4A"/>
    <w:rsid w:val="00E02277"/>
    <w:rsid w:val="00E07A20"/>
    <w:rsid w:val="00E15765"/>
    <w:rsid w:val="00E23B77"/>
    <w:rsid w:val="00E24750"/>
    <w:rsid w:val="00E34252"/>
    <w:rsid w:val="00E378D5"/>
    <w:rsid w:val="00E402ED"/>
    <w:rsid w:val="00E4123C"/>
    <w:rsid w:val="00E42D33"/>
    <w:rsid w:val="00E44F4C"/>
    <w:rsid w:val="00E60211"/>
    <w:rsid w:val="00E62769"/>
    <w:rsid w:val="00E710B9"/>
    <w:rsid w:val="00E82863"/>
    <w:rsid w:val="00EB1490"/>
    <w:rsid w:val="00EB5299"/>
    <w:rsid w:val="00EB53C9"/>
    <w:rsid w:val="00EB63FD"/>
    <w:rsid w:val="00EC0495"/>
    <w:rsid w:val="00EC3B0D"/>
    <w:rsid w:val="00EC3C0B"/>
    <w:rsid w:val="00ED3EBD"/>
    <w:rsid w:val="00EE09FC"/>
    <w:rsid w:val="00EE30BA"/>
    <w:rsid w:val="00EF71B6"/>
    <w:rsid w:val="00F00522"/>
    <w:rsid w:val="00F057BE"/>
    <w:rsid w:val="00F1200E"/>
    <w:rsid w:val="00F1531B"/>
    <w:rsid w:val="00F23903"/>
    <w:rsid w:val="00F3751D"/>
    <w:rsid w:val="00F40616"/>
    <w:rsid w:val="00F43B98"/>
    <w:rsid w:val="00F65628"/>
    <w:rsid w:val="00F713F9"/>
    <w:rsid w:val="00F748CD"/>
    <w:rsid w:val="00F826A3"/>
    <w:rsid w:val="00F82A21"/>
    <w:rsid w:val="00F92D00"/>
    <w:rsid w:val="00F938D9"/>
    <w:rsid w:val="00F969AC"/>
    <w:rsid w:val="00FA4B8D"/>
    <w:rsid w:val="00FA6CF4"/>
    <w:rsid w:val="00FB424F"/>
    <w:rsid w:val="00FB6968"/>
    <w:rsid w:val="00FC0EE4"/>
    <w:rsid w:val="00FC558A"/>
    <w:rsid w:val="00FD6689"/>
    <w:rsid w:val="00FE0992"/>
    <w:rsid w:val="00FE32C0"/>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s>
</file>

<file path=word/webSettings.xml><?xml version="1.0" encoding="utf-8"?>
<w:webSettings xmlns:r="http://schemas.openxmlformats.org/officeDocument/2006/relationships" xmlns:w="http://schemas.openxmlformats.org/wordprocessingml/2006/main">
  <w:divs>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19670-F456-4130-84E8-41D8001E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40</Pages>
  <Words>14278</Words>
  <Characters>81391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1</cp:lastModifiedBy>
  <cp:revision>37</cp:revision>
  <cp:lastPrinted>2021-03-31T03:53:00Z</cp:lastPrinted>
  <dcterms:created xsi:type="dcterms:W3CDTF">2019-10-04T08:28:00Z</dcterms:created>
  <dcterms:modified xsi:type="dcterms:W3CDTF">2021-03-31T04:15:00Z</dcterms:modified>
</cp:coreProperties>
</file>