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C" w:rsidRPr="00543D0C" w:rsidRDefault="00543D0C" w:rsidP="00543D0C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3D0C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543D0C" w:rsidRPr="00543D0C" w:rsidRDefault="00543D0C" w:rsidP="00543D0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2"/>
          <w:szCs w:val="22"/>
        </w:rPr>
      </w:pPr>
      <w:r w:rsidRPr="00543D0C">
        <w:rPr>
          <w:rFonts w:ascii="Times New Roman" w:hAnsi="Times New Roman" w:cs="Times New Roman"/>
          <w:sz w:val="22"/>
          <w:szCs w:val="22"/>
        </w:rPr>
        <w:t>о доходах, о расходах, об имуществе и обязательствах имущественного характера муниципальных служащих, замещающих должности муниципальной службы в  Карапсельском  сельсовете Иланского района, а также их супруга (супруги) и несовершеннолетних детей за 2018 год по состоянию на 31 декабря 2018 года</w:t>
      </w:r>
    </w:p>
    <w:p w:rsidR="00543D0C" w:rsidRPr="00543D0C" w:rsidRDefault="00543D0C" w:rsidP="00543D0C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2"/>
          <w:szCs w:val="22"/>
        </w:rPr>
      </w:pPr>
      <w:r w:rsidRPr="00543D0C">
        <w:rPr>
          <w:rFonts w:ascii="Times New Roman" w:hAnsi="Times New Roman" w:cs="Times New Roman"/>
          <w:sz w:val="22"/>
          <w:szCs w:val="22"/>
        </w:rPr>
        <w:t>(уточняющая)</w:t>
      </w:r>
    </w:p>
    <w:tbl>
      <w:tblPr>
        <w:tblpPr w:leftFromText="180" w:rightFromText="180" w:vertAnchor="text" w:tblpXSpec="center" w:tblpY="1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417"/>
        <w:gridCol w:w="1276"/>
        <w:gridCol w:w="1134"/>
        <w:gridCol w:w="1276"/>
        <w:gridCol w:w="1134"/>
        <w:gridCol w:w="1275"/>
        <w:gridCol w:w="1418"/>
        <w:gridCol w:w="1134"/>
        <w:gridCol w:w="992"/>
        <w:gridCol w:w="1276"/>
        <w:gridCol w:w="1276"/>
        <w:gridCol w:w="1559"/>
      </w:tblGrid>
      <w:tr w:rsidR="00543D0C" w:rsidRPr="00543D0C" w:rsidTr="00543D0C">
        <w:trPr>
          <w:trHeight w:val="107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Bodytext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543D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</w:p>
          <w:p w:rsidR="00543D0C" w:rsidRPr="00543D0C" w:rsidRDefault="00543D0C" w:rsidP="00543D0C">
            <w:pPr>
              <w:pStyle w:val="1"/>
              <w:spacing w:line="281" w:lineRule="exact"/>
              <w:ind w:left="40" w:firstLin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Имя, Отчество</w:t>
            </w:r>
          </w:p>
          <w:p w:rsidR="00543D0C" w:rsidRPr="00543D0C" w:rsidRDefault="00543D0C" w:rsidP="00543D0C">
            <w:pPr>
              <w:jc w:val="center"/>
              <w:rPr>
                <w:rFonts w:ascii="Times New Roman" w:hAnsi="Times New Roman" w:cs="Times New Roman"/>
              </w:rPr>
            </w:pPr>
          </w:p>
          <w:p w:rsidR="00543D0C" w:rsidRPr="00543D0C" w:rsidRDefault="00543D0C" w:rsidP="00543D0C">
            <w:pPr>
              <w:jc w:val="center"/>
              <w:rPr>
                <w:rFonts w:ascii="Times New Roman" w:hAnsi="Times New Roman" w:cs="Times New Roman"/>
              </w:rPr>
            </w:pPr>
          </w:p>
          <w:p w:rsidR="00543D0C" w:rsidRPr="00543D0C" w:rsidRDefault="00543D0C" w:rsidP="00543D0C">
            <w:pPr>
              <w:jc w:val="center"/>
              <w:rPr>
                <w:rFonts w:ascii="Times New Roman" w:hAnsi="Times New Roman" w:cs="Times New Roman"/>
              </w:rPr>
            </w:pPr>
          </w:p>
          <w:p w:rsidR="00543D0C" w:rsidRPr="00543D0C" w:rsidRDefault="00543D0C" w:rsidP="00543D0C">
            <w:pPr>
              <w:jc w:val="center"/>
              <w:rPr>
                <w:rFonts w:ascii="Times New Roman" w:hAnsi="Times New Roman" w:cs="Times New Roman"/>
              </w:rPr>
            </w:pPr>
          </w:p>
          <w:p w:rsidR="00543D0C" w:rsidRPr="00543D0C" w:rsidRDefault="00543D0C" w:rsidP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543D0C" w:rsidRPr="00543D0C" w:rsidRDefault="00543D0C" w:rsidP="00543D0C">
            <w:pPr>
              <w:pStyle w:val="1"/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сумма дохода</w:t>
            </w:r>
          </w:p>
          <w:p w:rsidR="00543D0C" w:rsidRPr="00543D0C" w:rsidRDefault="00543D0C" w:rsidP="00543D0C">
            <w:pPr>
              <w:pStyle w:val="Bodytext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</w:p>
          <w:p w:rsidR="00543D0C" w:rsidRPr="00543D0C" w:rsidRDefault="00543D0C" w:rsidP="00543D0C">
            <w:pPr>
              <w:pStyle w:val="1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</w:t>
            </w:r>
            <w:proofErr w:type="gram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  <w:proofErr w:type="gramEnd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proofErr w:type="gram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недвижимого</w:t>
            </w:r>
            <w:proofErr w:type="gramEnd"/>
          </w:p>
          <w:p w:rsidR="00543D0C" w:rsidRPr="00543D0C" w:rsidRDefault="00543D0C" w:rsidP="00543D0C">
            <w:pPr>
              <w:pStyle w:val="1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</w:t>
            </w:r>
            <w:proofErr w:type="gram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proofErr w:type="gramEnd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543D0C" w:rsidRPr="00543D0C" w:rsidRDefault="00543D0C" w:rsidP="00543D0C">
            <w:pPr>
              <w:pStyle w:val="1"/>
              <w:spacing w:line="271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транспортных средств,</w:t>
            </w:r>
          </w:p>
          <w:p w:rsidR="00543D0C" w:rsidRPr="00543D0C" w:rsidRDefault="00543D0C" w:rsidP="00543D0C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принадлежащих</w:t>
            </w:r>
          </w:p>
          <w:p w:rsidR="00543D0C" w:rsidRPr="00543D0C" w:rsidRDefault="00543D0C" w:rsidP="00543D0C">
            <w:pPr>
              <w:pStyle w:val="1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 средств, за счёт которых совершена  сделка (вид приобретённого имущества, источники)</w:t>
            </w:r>
          </w:p>
        </w:tc>
      </w:tr>
      <w:tr w:rsidR="00543D0C" w:rsidRPr="00543D0C" w:rsidTr="00543D0C">
        <w:trPr>
          <w:trHeight w:val="1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 w:rsidP="00543D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 w:rsidP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 w:rsidP="00543D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 w:rsidP="00543D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543D0C" w:rsidRPr="00543D0C" w:rsidRDefault="00543D0C" w:rsidP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</w:p>
          <w:p w:rsidR="00543D0C" w:rsidRPr="00543D0C" w:rsidRDefault="00543D0C" w:rsidP="00543D0C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543D0C" w:rsidRDefault="00543D0C" w:rsidP="00543D0C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43D0C" w:rsidRPr="00543D0C" w:rsidRDefault="00543D0C" w:rsidP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Вид объектов</w:t>
            </w:r>
          </w:p>
          <w:p w:rsidR="00543D0C" w:rsidRPr="00543D0C" w:rsidRDefault="00543D0C" w:rsidP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43D0C" w:rsidRPr="00543D0C" w:rsidRDefault="00543D0C" w:rsidP="00543D0C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543D0C" w:rsidRPr="00543D0C" w:rsidRDefault="00543D0C" w:rsidP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 w:rsidP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D0C" w:rsidRPr="00543D0C" w:rsidRDefault="00543D0C" w:rsidP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43D0C" w:rsidRPr="00543D0C" w:rsidTr="00543D0C">
        <w:trPr>
          <w:trHeight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43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43D0C">
              <w:rPr>
                <w:rFonts w:ascii="Times New Roman" w:hAnsi="Times New Roman" w:cs="Times New Roman"/>
                <w:b/>
              </w:rPr>
              <w:t>Золотарёва</w:t>
            </w:r>
          </w:p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43D0C">
              <w:rPr>
                <w:rFonts w:ascii="Times New Roman" w:hAnsi="Times New Roman" w:cs="Times New Roman"/>
                <w:b/>
              </w:rPr>
              <w:t>Ольга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43D0C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43D0C">
              <w:rPr>
                <w:rFonts w:ascii="Times New Roman" w:hAnsi="Times New Roman" w:cs="Times New Roman"/>
                <w:b/>
              </w:rPr>
              <w:t>378185,25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43D0C" w:rsidRPr="00543D0C" w:rsidRDefault="00543D0C">
            <w:pPr>
              <w:pStyle w:val="1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543D0C" w:rsidRPr="00543D0C" w:rsidRDefault="00543D0C">
            <w:pPr>
              <w:pStyle w:val="1"/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Жигули</w:t>
            </w:r>
          </w:p>
          <w:p w:rsidR="00543D0C" w:rsidRPr="00543D0C" w:rsidRDefault="00543D0C" w:rsidP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D0C" w:rsidRPr="00543D0C" w:rsidTr="00543D0C">
        <w:trPr>
          <w:trHeight w:val="39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43D0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43D0C">
              <w:rPr>
                <w:rFonts w:ascii="Times New Roman" w:hAnsi="Times New Roman" w:cs="Times New Roman"/>
                <w:b/>
              </w:rPr>
              <w:t>410993,48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43D0C" w:rsidRPr="00543D0C" w:rsidRDefault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Фактическое 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Мотоцикл с коляской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ИМЗ 810310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3D0C" w:rsidRPr="00543D0C" w:rsidTr="00543D0C">
        <w:trPr>
          <w:trHeight w:val="39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C" w:rsidRPr="00543D0C" w:rsidRDefault="00543D0C">
            <w:pPr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543D0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543D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43D0C" w:rsidRPr="00543D0C" w:rsidRDefault="00543D0C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Фактическое 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3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D0C" w:rsidRPr="00543D0C" w:rsidRDefault="00543D0C">
            <w:pPr>
              <w:pStyle w:val="1"/>
              <w:ind w:left="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D0C" w:rsidRPr="00543D0C" w:rsidRDefault="00543D0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D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36AF8" w:rsidRDefault="00543D0C" w:rsidP="00543D0C">
      <w:pPr>
        <w:jc w:val="center"/>
      </w:pPr>
      <w:r w:rsidRPr="00543D0C">
        <w:rPr>
          <w:rFonts w:ascii="Times New Roman" w:hAnsi="Times New Roman" w:cs="Times New Roman"/>
        </w:rPr>
        <w:t>Глава Карапсельского сельсовета                                                                                              И.В. Букатич</w:t>
      </w:r>
    </w:p>
    <w:sectPr w:rsidR="00C36AF8" w:rsidSect="00543D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D0C"/>
    <w:rsid w:val="00543D0C"/>
    <w:rsid w:val="00C3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543D0C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543D0C"/>
    <w:pPr>
      <w:shd w:val="clear" w:color="auto" w:fill="FFFFFF"/>
      <w:spacing w:before="120" w:after="660" w:line="240" w:lineRule="atLeast"/>
      <w:outlineLvl w:val="0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543D0C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543D0C"/>
    <w:pPr>
      <w:shd w:val="clear" w:color="auto" w:fill="FFFFFF"/>
      <w:spacing w:after="0" w:line="240" w:lineRule="atLeast"/>
    </w:pPr>
  </w:style>
  <w:style w:type="character" w:customStyle="1" w:styleId="Bodytext">
    <w:name w:val="Body text_"/>
    <w:basedOn w:val="a0"/>
    <w:link w:val="1"/>
    <w:locked/>
    <w:rsid w:val="00543D0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43D0C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4">
    <w:name w:val="Body text (4)_"/>
    <w:basedOn w:val="a0"/>
    <w:link w:val="Bodytext40"/>
    <w:locked/>
    <w:rsid w:val="00543D0C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3D0C"/>
    <w:pPr>
      <w:shd w:val="clear" w:color="auto" w:fill="FFFFFF"/>
      <w:spacing w:after="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2019-09-06T04:13:00Z</dcterms:created>
  <dcterms:modified xsi:type="dcterms:W3CDTF">2019-09-06T04:19:00Z</dcterms:modified>
</cp:coreProperties>
</file>